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1A" w:rsidRDefault="00B06FA2" w:rsidP="0073781A">
      <w:pPr>
        <w:jc w:val="center"/>
      </w:pPr>
      <w:r>
        <w:rPr>
          <w:b/>
          <w:u w:val="single"/>
        </w:rPr>
        <w:t>VIAJE POR BUITRAGO</w:t>
      </w:r>
      <w:r w:rsidR="001E6F5D">
        <w:rPr>
          <w:b/>
          <w:u w:val="single"/>
        </w:rPr>
        <w:t xml:space="preserve"> DE LOZOYA </w:t>
      </w:r>
      <w:r>
        <w:rPr>
          <w:b/>
          <w:u w:val="single"/>
        </w:rPr>
        <w:t>Y MANZANARES EL REAL</w:t>
      </w:r>
    </w:p>
    <w:p w:rsidR="0064781E" w:rsidRPr="002B43E5" w:rsidRDefault="002B43E5" w:rsidP="0073781A">
      <w:pPr>
        <w:jc w:val="center"/>
        <w:rPr>
          <w:b/>
          <w:u w:val="single"/>
        </w:rPr>
      </w:pPr>
      <w:r w:rsidRPr="002B43E5">
        <w:rPr>
          <w:b/>
          <w:u w:val="single"/>
        </w:rPr>
        <w:t xml:space="preserve">INTRODUCCIÓN </w:t>
      </w:r>
    </w:p>
    <w:p w:rsidR="00E41079" w:rsidRDefault="00E41079" w:rsidP="00E41079">
      <w:r>
        <w:t xml:space="preserve">Estamos de lleno en la segunda ola de la pandemia que en estos momentos azota Europa de las peores formas posibles con unas cifras disparadas de contagios. </w:t>
      </w:r>
      <w:r w:rsidRPr="00E41079">
        <w:t xml:space="preserve">Los factores </w:t>
      </w:r>
      <w:r>
        <w:t xml:space="preserve">que tiene España para no sufrir los contagios con la misma medida </w:t>
      </w:r>
      <w:r w:rsidRPr="00E41079">
        <w:t>son muchos y algunos de ellos solo se verán una vez haya pasado la pandemia y se puedan estudiar las consecuencias reales de cada medida</w:t>
      </w:r>
      <w:r>
        <w:t>s, como son</w:t>
      </w:r>
      <w:r w:rsidRPr="00E41079">
        <w:t xml:space="preserve">: </w:t>
      </w:r>
      <w:r>
        <w:t>l</w:t>
      </w:r>
      <w:r w:rsidRPr="00E41079">
        <w:t>as restricciones sociales, como el toque de queda, los confinamientos perimetrales o el cierre de la restauración, y también la acción sostenida de diagnóstico precoz, rastreo y realización de pruebas diagnósticas</w:t>
      </w:r>
      <w:r>
        <w:t>.</w:t>
      </w:r>
    </w:p>
    <w:p w:rsidR="00E41079" w:rsidRDefault="00E41079" w:rsidP="00E41079">
      <w:r>
        <w:t xml:space="preserve">Todo esto es un gran hándicap para pensar en salir de vacaciones, aunque tenemos la oportunidad de poder movernos solamente por la Comunidad de Madrid porque tenemos todas las regiones limítrofes que nos prohíben visitarlas. </w:t>
      </w:r>
    </w:p>
    <w:p w:rsidR="00E41079" w:rsidRDefault="00E41079" w:rsidP="00E41079">
      <w:r>
        <w:t>Queremos visitar Buitrago de Lozoya y hay una aplicación en internet que nos ayuda en movilidad para conocer sus restricciones y dice: “</w:t>
      </w:r>
      <w:r w:rsidRPr="00E41079">
        <w:t>No existe toque de queda ni confinamiento perimetral, aunque algunas zonas básicas de salud sí tienen restricciones</w:t>
      </w:r>
      <w:r w:rsidR="001E6F5D">
        <w:t>”</w:t>
      </w:r>
      <w:r w:rsidRPr="00E41079">
        <w:t>.</w:t>
      </w:r>
      <w:r>
        <w:t xml:space="preserve"> </w:t>
      </w:r>
    </w:p>
    <w:p w:rsidR="001E6F5D" w:rsidRPr="00BB644E" w:rsidRDefault="001E6F5D" w:rsidP="001E6F5D">
      <w:pPr>
        <w:jc w:val="center"/>
        <w:rPr>
          <w:b/>
          <w:color w:val="000099"/>
          <w:u w:val="single"/>
        </w:rPr>
      </w:pPr>
      <w:r w:rsidRPr="00BB644E">
        <w:rPr>
          <w:b/>
          <w:color w:val="000099"/>
          <w:u w:val="single"/>
        </w:rPr>
        <w:t>EL VIAJE</w:t>
      </w:r>
    </w:p>
    <w:p w:rsidR="001E6F5D" w:rsidRPr="001E6F5D" w:rsidRDefault="001E6F5D" w:rsidP="00E41079">
      <w:pPr>
        <w:rPr>
          <w:b/>
          <w:color w:val="000099"/>
        </w:rPr>
      </w:pPr>
      <w:r w:rsidRPr="001E6F5D">
        <w:rPr>
          <w:b/>
          <w:color w:val="000099"/>
        </w:rPr>
        <w:t>Día 5 de diciembre (sábado)</w:t>
      </w:r>
    </w:p>
    <w:p w:rsidR="001E6F5D" w:rsidRPr="001E6F5D" w:rsidRDefault="001E6F5D" w:rsidP="00E41079">
      <w:pPr>
        <w:rPr>
          <w:b/>
          <w:color w:val="000099"/>
        </w:rPr>
      </w:pPr>
      <w:r w:rsidRPr="001E6F5D">
        <w:rPr>
          <w:b/>
          <w:color w:val="000099"/>
        </w:rPr>
        <w:t>Ruta: Madrid-Buitrago de Lozoya (Madrid); distancia 75 km-tiempo estimado 50’</w:t>
      </w:r>
    </w:p>
    <w:p w:rsidR="001E6F5D" w:rsidRDefault="001E6F5D" w:rsidP="00E41079"/>
    <w:p w:rsidR="001E6F5D" w:rsidRDefault="001E6F5D" w:rsidP="00E41079">
      <w:r>
        <w:t>Partimos desde Madrid con destino a Buitrago de Lozoya (Madrid) donde llegamos poco antes después de una hora conduciendo. Cuando llegamos tenemos varios sitios donde aparcar, uno es el área privada y otros en la localidad. Nada más que abandonamos la autovía vemos un parking público sobre tierra que está lleno de autocaravanas, decidimos parar y ocupar una de las plazas libres.</w:t>
      </w:r>
    </w:p>
    <w:p w:rsidR="001E6F5D" w:rsidRDefault="001E6F5D" w:rsidP="00E41079">
      <w:r>
        <w:t xml:space="preserve">El parking para autocaravanas en Buitrago de Lozoya (Madrid), se encuentra situado </w:t>
      </w:r>
      <w:r w:rsidR="00BB644E">
        <w:t>en la avenida de Madrid, es gratuito y no tiene limitaciones, ubicado a las espaldas del cuartel de la Guardia Civil. Las coor</w:t>
      </w:r>
      <w:r w:rsidR="00475A4A">
        <w:t>denadas GPS</w:t>
      </w:r>
      <w:r w:rsidR="00BB644E">
        <w:t xml:space="preserve"> del lugar corresponden con: </w:t>
      </w:r>
      <w:r w:rsidR="00BB644E" w:rsidRPr="00BB644E">
        <w:rPr>
          <w:b/>
          <w:color w:val="000099"/>
        </w:rPr>
        <w:t>N 40.9881533 W 3.6381726</w:t>
      </w:r>
      <w:r w:rsidR="00BB644E">
        <w:t xml:space="preserve">. </w:t>
      </w:r>
    </w:p>
    <w:p w:rsidR="001E6F5D" w:rsidRDefault="00032871" w:rsidP="00E41079">
      <w:r>
        <w:t xml:space="preserve">Marchamos a descubrir Buitrago por el paseo del Río Lozoya, hoy es sábado, y han instalado un pequeño mercadillo con unos puestos muy bien surtidos y con unos precios competitivos. Nos liamos y compramos mucha fruta y verduras que nos hace tener que regresar a la autocaravana para dejarlos para no tener que pasear la compra por todo el pueblo. </w:t>
      </w:r>
    </w:p>
    <w:p w:rsidR="00032871" w:rsidRDefault="00032871" w:rsidP="00E41079">
      <w:r>
        <w:t xml:space="preserve">Tenemos ocasión de contemplar el </w:t>
      </w:r>
      <w:r w:rsidRPr="00032871">
        <w:t>área de Buitrago del Lozoya se localiza en el casco urbano, en el Paseo Río Lozoya. Un espacio en el cual podemos contemplar el río en su paso por la localidad, disfrutar de una bonita estampa del recinto amurallado, practicar deportes, dar un paseo o simplemente sentarnos a descansar.</w:t>
      </w:r>
    </w:p>
    <w:p w:rsidR="00E85ACE" w:rsidRDefault="00E85ACE" w:rsidP="00E41079">
      <w:r>
        <w:t>Comenzamos la visita por la plaza de San Juan donde se puede ver instalada una escultura en bronce de Eva Muñoz, del año 2000</w:t>
      </w:r>
      <w:r w:rsidR="002424AF">
        <w:t>, titulada “</w:t>
      </w:r>
      <w:r w:rsidR="002424AF" w:rsidRPr="002424AF">
        <w:t>Estatua</w:t>
      </w:r>
      <w:r w:rsidR="002424AF">
        <w:t xml:space="preserve"> Primer Premio Madrid-Mujer”</w:t>
      </w:r>
      <w:r w:rsidR="00F57E39">
        <w:t xml:space="preserve"> (GPS </w:t>
      </w:r>
      <w:r w:rsidR="00F57E39" w:rsidRPr="00F57E39">
        <w:rPr>
          <w:b/>
          <w:color w:val="000099"/>
        </w:rPr>
        <w:t>N 40.993233 W 3.635906</w:t>
      </w:r>
      <w:r w:rsidR="00F57E39">
        <w:t>)</w:t>
      </w:r>
      <w:r w:rsidR="002424AF">
        <w:t>.</w:t>
      </w:r>
      <w:r>
        <w:t xml:space="preserve"> </w:t>
      </w:r>
    </w:p>
    <w:p w:rsidR="001E6F5D" w:rsidRDefault="00F57E39" w:rsidP="00E41079">
      <w:r>
        <w:t xml:space="preserve">Llegamos a la plaza de la Constitución (GPS </w:t>
      </w:r>
      <w:r w:rsidRPr="00F57E39">
        <w:rPr>
          <w:b/>
          <w:color w:val="000099"/>
        </w:rPr>
        <w:t>N 40.994623 W 3.636186</w:t>
      </w:r>
      <w:r>
        <w:t xml:space="preserve">), es un lugar muy hermoso, en el centro se encuentra la fuente que servía para dar agua fresca corriente para las personas y el ganado. Enfrente, tenemos la calle del Arco que desemboca en la Puerta Albarrana. </w:t>
      </w:r>
    </w:p>
    <w:p w:rsidR="00F57E39" w:rsidRDefault="00F57E39" w:rsidP="00E41079">
      <w:r w:rsidRPr="00F57E39">
        <w:t>La Torre del Reloj (o Torre Albarrana) es la más relevante de las torres de la muralla del recinto de Buitrago del Lozoya</w:t>
      </w:r>
      <w:r w:rsidR="002B378E">
        <w:t xml:space="preserve"> (GPS </w:t>
      </w:r>
      <w:r w:rsidR="002B378E" w:rsidRPr="002B378E">
        <w:rPr>
          <w:b/>
          <w:color w:val="000099"/>
        </w:rPr>
        <w:t>N 40.994756 W 3.635769</w:t>
      </w:r>
      <w:r w:rsidR="002B378E">
        <w:t>)</w:t>
      </w:r>
      <w:r w:rsidRPr="00F57E39">
        <w:t>. Consiste en un gran bastión que protege la entrada principal del recinto. Tiene un pasadizo en forma de codo terminado en dos arcos, el exterior un bello ejemplar de ladrillo, de época califal y forma de herradura. De planta pentagonal, contiene un acceso en recodo con un arco doble de herradura hacia el interior y uno ojival hacia el exterior.</w:t>
      </w:r>
      <w:r>
        <w:t xml:space="preserve"> Tiene </w:t>
      </w:r>
      <w:r w:rsidRPr="00F57E39">
        <w:t>16 m de altura y de planta pentagonal, llamada así por el reloj instalado a principios del siglo XX</w:t>
      </w:r>
      <w:r>
        <w:t>.</w:t>
      </w:r>
    </w:p>
    <w:p w:rsidR="00AA1FD5" w:rsidRDefault="00AA1FD5" w:rsidP="00E41079">
      <w:r>
        <w:t>L</w:t>
      </w:r>
      <w:r w:rsidRPr="00AA1FD5">
        <w:t xml:space="preserve">a influencia musulmana es muy marcada en todo el conjunto. Tanto la fábrica empleada, mampostería con encintado de ladrillo en numerosos tramos, como la estructura, con torres macizas cuadrangulares, con escaso saliente con respecto al muro, responden a pautas </w:t>
      </w:r>
      <w:r w:rsidRPr="00AA1FD5">
        <w:lastRenderedPageBreak/>
        <w:t>arquitectónicas típicas de Al Ándalus. Ello se debe a la pervivencia de las citadas técnicas constructivas, más allá de las primeras etapas repobladoras de la Corona de Castilla.</w:t>
      </w:r>
    </w:p>
    <w:p w:rsidR="00AA1FD5" w:rsidRDefault="00AA1FD5" w:rsidP="00AA1FD5">
      <w:r>
        <w:t>Es posible que fuera levantada en el siglo XIII para sustituir el sistema de acceso anterior. Éste estuvo formado probablemente por dos torres cuadrangulares, unidas por un arco de medio punto, siguiendo un modelo habitual en la arquitectura militar andalusí, que, como se ha dicho, tan presente está en el recinto amurallado de Buitrago. Sin ir más lejos, la Puerta de la Vega, uno de los ingresos de la muralla musulmana de Madrid, tenía una configuración como la que se acaba de describir.</w:t>
      </w:r>
    </w:p>
    <w:p w:rsidR="00AA1FD5" w:rsidRDefault="00AA1FD5" w:rsidP="00AA1FD5">
      <w:r>
        <w:t>Con la construcción de la Torre del Reloj se intentó hacer aún más fuerte la plaza, adoptándose un sistema de acceso en recodo, que quedaba completamente cubierto por el torreón. Precisamente ésta era la disposición que tenían las cuatro puertas de la mura</w:t>
      </w:r>
      <w:r>
        <w:t>lla cristiana de Madrid.</w:t>
      </w:r>
    </w:p>
    <w:p w:rsidR="00BE7535" w:rsidRDefault="00BE7535" w:rsidP="00BE7535">
      <w:r>
        <w:t xml:space="preserve">Pasamos al interior del recinto amurallado y traspasar el arco se levanta delante de nuestro ojos la iglesia </w:t>
      </w:r>
      <w:r w:rsidR="00F574FC">
        <w:t xml:space="preserve">Parroquial de Santa María del Castillo, situada en la plaza del Gato (GPS </w:t>
      </w:r>
      <w:r w:rsidR="00F574FC" w:rsidRPr="0049048D">
        <w:rPr>
          <w:b/>
          <w:color w:val="000099"/>
        </w:rPr>
        <w:t>N 40.9949158 W 3.6357726</w:t>
      </w:r>
      <w:r w:rsidR="00F574FC">
        <w:t>)</w:t>
      </w:r>
      <w:r w:rsidR="00FC0A7F">
        <w:t xml:space="preserve">. </w:t>
      </w:r>
      <w:r>
        <w:t>Esta Iglesia, se terminó de edificar el año 1321, reinando en Castilla Alfonso XI.</w:t>
      </w:r>
    </w:p>
    <w:p w:rsidR="00BE7535" w:rsidRDefault="00BE7535" w:rsidP="00BE7535">
      <w:r>
        <w:t xml:space="preserve">Era una Iglesia gótica, con dos naves y torre. La torre es </w:t>
      </w:r>
      <w:r w:rsidR="00F574FC">
        <w:t xml:space="preserve">tiene un aspecto </w:t>
      </w:r>
      <w:r w:rsidR="0049048D">
        <w:t>románico</w:t>
      </w:r>
      <w:r>
        <w:t xml:space="preserve"> y parece que</w:t>
      </w:r>
      <w:r w:rsidR="00F574FC">
        <w:t xml:space="preserve"> </w:t>
      </w:r>
      <w:r>
        <w:t xml:space="preserve">puede datar de los siglos X </w:t>
      </w:r>
      <w:r w:rsidR="00F574FC">
        <w:t>o</w:t>
      </w:r>
      <w:r>
        <w:t xml:space="preserve"> XI.</w:t>
      </w:r>
    </w:p>
    <w:p w:rsidR="00BE7535" w:rsidRDefault="00BE7535" w:rsidP="00BE7535">
      <w:r>
        <w:t>No hay duda de que en el mismo solar, había otro edificio anterior, bien sea Mezquita ó Iglesia cristiana.</w:t>
      </w:r>
      <w:r w:rsidR="0049048D">
        <w:t xml:space="preserve"> </w:t>
      </w:r>
      <w:r>
        <w:t>Si era lo primero, pudo ser erigida la torre como “alminar”, justo a finales del siglo X ó principio del XI. Si era</w:t>
      </w:r>
      <w:r w:rsidR="00F574FC">
        <w:t xml:space="preserve"> </w:t>
      </w:r>
      <w:r>
        <w:t>lo segundo, es poco lógico, pues correspondería, a una torre de extraordinaria factura, una Iglesia de similar</w:t>
      </w:r>
      <w:r w:rsidR="00F574FC">
        <w:t xml:space="preserve"> </w:t>
      </w:r>
      <w:r>
        <w:t>categoría, lo que hace difícilmente explicable que fuese derruida tan pronto, salvo que hubiese padecido un</w:t>
      </w:r>
      <w:r w:rsidR="00F574FC">
        <w:t xml:space="preserve"> </w:t>
      </w:r>
      <w:r>
        <w:t>incendio ó algo parecido, que obligase a sustituirla.</w:t>
      </w:r>
    </w:p>
    <w:p w:rsidR="00AA1FD5" w:rsidRDefault="00BE7535" w:rsidP="00BE7535">
      <w:r>
        <w:t>Lo más probable, es que fuera Mezquita en los últimos años de dominación árabe y fuese el alminar</w:t>
      </w:r>
      <w:r w:rsidR="00F574FC">
        <w:t xml:space="preserve"> </w:t>
      </w:r>
      <w:r>
        <w:t>para ella; en éste caso, acabaría en terraza, con algún tipo de barandilla o almenas, lo que justificaría la bóveda</w:t>
      </w:r>
      <w:r w:rsidR="00F12F44">
        <w:t xml:space="preserve"> </w:t>
      </w:r>
      <w:r>
        <w:t>de ladrillo con que finaliza su interior, que no hubiese sido necesaria si terminase en techumbre. En éste caso,</w:t>
      </w:r>
      <w:r w:rsidR="00F12F44">
        <w:t xml:space="preserve"> </w:t>
      </w:r>
      <w:r>
        <w:t>al colocar la cubierta existente hasta hace pocos años, se limitarían a rellenar los espacios entre las almenas,</w:t>
      </w:r>
      <w:r w:rsidR="00131878">
        <w:t xml:space="preserve"> </w:t>
      </w:r>
      <w:r>
        <w:t>para colocarla encima. Eso explica que, al restaurar recientemente esta la torre, se haya rebajado alrededor de</w:t>
      </w:r>
      <w:r w:rsidR="00131878">
        <w:t xml:space="preserve"> </w:t>
      </w:r>
      <w:r>
        <w:t>un metro su altura, pues parece que encontraron mampostería menuda, formando pretil, que fue demolido,</w:t>
      </w:r>
      <w:r w:rsidR="00131878">
        <w:t xml:space="preserve"> </w:t>
      </w:r>
      <w:r>
        <w:t>haciendo que perdiese su esbeltez primitiva.</w:t>
      </w:r>
    </w:p>
    <w:p w:rsidR="00131878" w:rsidRDefault="0049048D" w:rsidP="0049048D">
      <w:r>
        <w:t>Esta torre, estaba enfoscada con mortero de cal dejando ver las molduras de ladrillo en el recercado de</w:t>
      </w:r>
      <w:r>
        <w:t xml:space="preserve"> </w:t>
      </w:r>
      <w:r>
        <w:t>los huecos, esquinas y base del pretil y era, una preciosa muestra de su estilo, aunque deteriorada y ajada por</w:t>
      </w:r>
      <w:r>
        <w:t xml:space="preserve"> </w:t>
      </w:r>
      <w:r>
        <w:t>los siglos.</w:t>
      </w:r>
    </w:p>
    <w:p w:rsidR="0049048D" w:rsidRDefault="0049048D" w:rsidP="0049048D">
      <w:r>
        <w:t>Actualmente, ha sido reconstruida corrigiendo sus desperfectos, ya muy visibles y colocando una nueva cubierta, lástima que como digo, hayan reducido su altura, lo que le da un aspecto algo achaparrado. Los ventanales, han sido cerrados con cristal, para su mejor conservación.</w:t>
      </w:r>
    </w:p>
    <w:p w:rsidR="0049048D" w:rsidRDefault="0049048D" w:rsidP="0049048D">
      <w:r>
        <w:t>La Iglesia, estaba construida con estilo gótico, con una bóveda nervada de gran altura, sobre pilastras</w:t>
      </w:r>
      <w:r>
        <w:t xml:space="preserve"> </w:t>
      </w:r>
      <w:r>
        <w:t>en los laterales, el ábside, de piedra de sillería de muy buena calidad y los muros de mampostería, enfoscados</w:t>
      </w:r>
      <w:r>
        <w:t xml:space="preserve"> </w:t>
      </w:r>
      <w:r>
        <w:t>con mortero de cal. Quedaba separada la nave central de la lateral, por dos altos arcos ojivales de piedra, con</w:t>
      </w:r>
      <w:r>
        <w:t xml:space="preserve"> </w:t>
      </w:r>
      <w:r>
        <w:t>columna central entre ellos y tenía entre el ábside y la torre, un cuerpo añadido en el que había una capilla</w:t>
      </w:r>
      <w:r>
        <w:t xml:space="preserve"> </w:t>
      </w:r>
      <w:r>
        <w:t>preciosa, para el culto a Ntra. Sra. del Castillo, Patrona de Villa y Tierra de Buitrago, a cuya fiesta acudían el</w:t>
      </w:r>
      <w:r>
        <w:t xml:space="preserve"> </w:t>
      </w:r>
      <w:r>
        <w:t xml:space="preserve">día 15 de Agosto, gentes de todos los lugares del Señorío. En una descripción antigua, nos dicen que, esta capilla, poseía una preciosa bóveda de media naranja y un bello altar transparente. Recientemente, </w:t>
      </w:r>
      <w:r>
        <w:t>ha</w:t>
      </w:r>
      <w:r>
        <w:t xml:space="preserve"> vuelto esta</w:t>
      </w:r>
      <w:r>
        <w:t xml:space="preserve"> i</w:t>
      </w:r>
      <w:r>
        <w:t>magen a ocupar su primitivo lugar.</w:t>
      </w:r>
    </w:p>
    <w:p w:rsidR="0049048D" w:rsidRDefault="0049048D" w:rsidP="0049048D">
      <w:r>
        <w:t>En el exterior de ésta Capilla, dando frente a la actual Calle de la Villa, se puede ver el escudo de la</w:t>
      </w:r>
      <w:r>
        <w:t xml:space="preserve"> </w:t>
      </w:r>
      <w:r>
        <w:t>Iglesia de Santa María del Castillo, cuyas armas son, un jarrón con flores, representando la pureza de la Virgen</w:t>
      </w:r>
      <w:r>
        <w:t xml:space="preserve"> </w:t>
      </w:r>
      <w:r>
        <w:t>y un castillo, que simboliza el lugar de su fundación. Este escudo, está soportado por dos ángeles, uno a cada</w:t>
      </w:r>
      <w:r>
        <w:t xml:space="preserve"> </w:t>
      </w:r>
      <w:r>
        <w:t>lado, lo que significa que su patrocinio, no es Real ni Señorial, sino Divino.</w:t>
      </w:r>
    </w:p>
    <w:p w:rsidR="0049048D" w:rsidRDefault="0049048D" w:rsidP="0049048D">
      <w:r>
        <w:lastRenderedPageBreak/>
        <w:t>En su primitiva construcción, poseía dos puertas de acceso, una al lado de la torre y la otra, en el lado</w:t>
      </w:r>
      <w:r>
        <w:t xml:space="preserve"> opuesto, en</w:t>
      </w:r>
      <w:r>
        <w:t xml:space="preserve"> la nave lateral. El Pórtico actual, fue sin duda incluido años después, como lo atestigua su estilo</w:t>
      </w:r>
      <w:r>
        <w:t xml:space="preserve"> </w:t>
      </w:r>
      <w:r>
        <w:t>Plateresco, y sin duda, esto hizo clausurar las otra</w:t>
      </w:r>
      <w:r>
        <w:t>s</w:t>
      </w:r>
      <w:r>
        <w:t xml:space="preserve"> dos puertas, que ya no eran utilizables en el siglo XVIII. En</w:t>
      </w:r>
      <w:r>
        <w:t xml:space="preserve"> </w:t>
      </w:r>
      <w:r>
        <w:t>sus columnas, se puede ver que era Iglesia de Asilo, donde los fugitivos de la Justicia, si conseguían llegar a ella,</w:t>
      </w:r>
      <w:r>
        <w:t xml:space="preserve"> </w:t>
      </w:r>
      <w:r>
        <w:t>no podían ser prendidos, aunque esto no podía ser utilizado en caso de deudas.</w:t>
      </w:r>
    </w:p>
    <w:p w:rsidR="0049048D" w:rsidRDefault="0052140C" w:rsidP="0052140C">
      <w:r>
        <w:t xml:space="preserve">Uno de los datos </w:t>
      </w:r>
      <w:r>
        <w:t>más</w:t>
      </w:r>
      <w:r>
        <w:t xml:space="preserve"> antiguos que conocemos, es el de la creación de una Capilla, bajo la advocación</w:t>
      </w:r>
      <w:r>
        <w:t xml:space="preserve"> </w:t>
      </w:r>
      <w:r>
        <w:t>de Santa Ana, por D. Pedro González de Mendoza, primer Señor de Buitrago y su Tierra, y hecho en 1383, que</w:t>
      </w:r>
      <w:r>
        <w:t xml:space="preserve"> </w:t>
      </w:r>
      <w:r>
        <w:t xml:space="preserve">dejó reflejado en su testamento: Otrosí mando e hordeno e establesco que séa creada otra capellanía en la </w:t>
      </w:r>
      <w:r>
        <w:t xml:space="preserve">iglesia </w:t>
      </w:r>
      <w:r>
        <w:t>de Santa María del Castiello de la mi Villa de Buytrago, en que séa cantada de cada día para sienpre jamás, una</w:t>
      </w:r>
      <w:r>
        <w:t xml:space="preserve"> </w:t>
      </w:r>
      <w:r>
        <w:t>misa, especialmente por el anyma de mi madre que Dios perdone, ante el Altar de Sancta Agna, e otrosí que sea</w:t>
      </w:r>
      <w:r>
        <w:t xml:space="preserve"> </w:t>
      </w:r>
      <w:r>
        <w:t xml:space="preserve">puesta una lanpara que arda continuadamente en la dicha eglesia del dho. castiello de Buytrago ante el dho. </w:t>
      </w:r>
      <w:r>
        <w:t>A</w:t>
      </w:r>
      <w:r>
        <w:t>ltar</w:t>
      </w:r>
      <w:r>
        <w:t xml:space="preserve"> </w:t>
      </w:r>
      <w:r>
        <w:t>de Sancta Agna.</w:t>
      </w:r>
    </w:p>
    <w:p w:rsidR="0052140C" w:rsidRDefault="0052140C" w:rsidP="0052140C">
      <w:r>
        <w:t>D. Pedro González de Mendoza, fue el abuelo de D. Iñigo López de Mendoza, Marqués de Santillana y</w:t>
      </w:r>
      <w:r>
        <w:t xml:space="preserve"> </w:t>
      </w:r>
      <w:r>
        <w:t>en el testamento citado, para financiar éste culto, dejaba la cabeza y pecho de los judíos, impuesto que se cobraba a la “aljama” de ésta Villa.</w:t>
      </w:r>
    </w:p>
    <w:p w:rsidR="0052140C" w:rsidRDefault="0052140C" w:rsidP="0052140C">
      <w:r>
        <w:t>En ésta Iglesia, fue bautizado Miguel Díaz Peñacorba, nacido en la Calle de la Villa, hijo de Juan Díaz y</w:t>
      </w:r>
      <w:r>
        <w:t xml:space="preserve"> </w:t>
      </w:r>
      <w:r>
        <w:t xml:space="preserve">María San Millán, entre los años 1505 y 1510, que marchó a América con Alvarado, siendo uno de sus </w:t>
      </w:r>
      <w:r>
        <w:t>más</w:t>
      </w:r>
      <w:r>
        <w:t xml:space="preserve"> valientes Capitanes, que llegó a ser Corregidor de la Ciudad de San Salvador. En su testamento, dejó una “manda”</w:t>
      </w:r>
      <w:r>
        <w:t xml:space="preserve"> </w:t>
      </w:r>
      <w:r>
        <w:t>para aceite de culto en ésta Iglesia y una cantidad de dinero para reparaciones en la Ermita de La Trinidad, no</w:t>
      </w:r>
      <w:r>
        <w:t xml:space="preserve"> </w:t>
      </w:r>
      <w:r>
        <w:t>muy lejos de esta Villa.</w:t>
      </w:r>
    </w:p>
    <w:p w:rsidR="0052140C" w:rsidRDefault="0052140C" w:rsidP="0052140C">
      <w:r>
        <w:t>El Patriense, un buitragueño, que en el Siglo XVIII, escribió una historia de Buitrago en verso muy</w:t>
      </w:r>
      <w:r>
        <w:t xml:space="preserve"> </w:t>
      </w:r>
      <w:r>
        <w:t>curiosa, hace una descripción de la Iglesia:</w:t>
      </w:r>
    </w:p>
    <w:p w:rsidR="0049048D" w:rsidRDefault="0052140C" w:rsidP="0052140C">
      <w:r>
        <w:t>Dice en uno de sus versos:</w:t>
      </w:r>
    </w:p>
    <w:p w:rsidR="0052140C" w:rsidRPr="0052140C" w:rsidRDefault="0052140C" w:rsidP="0052140C">
      <w:pPr>
        <w:rPr>
          <w:i/>
        </w:rPr>
      </w:pPr>
      <w:r w:rsidRPr="0052140C">
        <w:rPr>
          <w:i/>
        </w:rPr>
        <w:t>La segunda también es primorosa</w:t>
      </w:r>
    </w:p>
    <w:p w:rsidR="0052140C" w:rsidRPr="0052140C" w:rsidRDefault="0052140C" w:rsidP="0052140C">
      <w:pPr>
        <w:rPr>
          <w:i/>
        </w:rPr>
      </w:pPr>
      <w:r w:rsidRPr="0052140C">
        <w:rPr>
          <w:i/>
        </w:rPr>
        <w:t xml:space="preserve"> Y de una construcción bastante rara</w:t>
      </w:r>
    </w:p>
    <w:p w:rsidR="0052140C" w:rsidRPr="0052140C" w:rsidRDefault="0052140C" w:rsidP="0052140C">
      <w:pPr>
        <w:rPr>
          <w:i/>
        </w:rPr>
      </w:pPr>
      <w:r w:rsidRPr="0052140C">
        <w:rPr>
          <w:i/>
        </w:rPr>
        <w:t>Y en ella se venera por la Villa</w:t>
      </w:r>
    </w:p>
    <w:p w:rsidR="0052140C" w:rsidRPr="0052140C" w:rsidRDefault="0052140C" w:rsidP="0052140C">
      <w:pPr>
        <w:rPr>
          <w:i/>
        </w:rPr>
      </w:pPr>
      <w:r w:rsidRPr="0052140C">
        <w:rPr>
          <w:i/>
        </w:rPr>
        <w:t xml:space="preserve"> Tierra, jurisdicción y sus comarcas</w:t>
      </w:r>
    </w:p>
    <w:p w:rsidR="0052140C" w:rsidRPr="0052140C" w:rsidRDefault="0052140C" w:rsidP="0052140C">
      <w:pPr>
        <w:rPr>
          <w:i/>
        </w:rPr>
      </w:pPr>
      <w:r w:rsidRPr="0052140C">
        <w:rPr>
          <w:i/>
        </w:rPr>
        <w:t xml:space="preserve"> A la devota Imagen de el Castillo</w:t>
      </w:r>
    </w:p>
    <w:p w:rsidR="0049048D" w:rsidRPr="0052140C" w:rsidRDefault="0052140C" w:rsidP="0052140C">
      <w:pPr>
        <w:rPr>
          <w:i/>
        </w:rPr>
      </w:pPr>
      <w:r w:rsidRPr="0052140C">
        <w:rPr>
          <w:i/>
        </w:rPr>
        <w:t xml:space="preserve"> Señora milagrosa y soberana.</w:t>
      </w:r>
    </w:p>
    <w:p w:rsidR="0049048D" w:rsidRDefault="0001396C" w:rsidP="0001396C">
      <w:r>
        <w:t>Y luego co</w:t>
      </w:r>
      <w:r>
        <w:t>ntinúa en prosa: Es de una nave</w:t>
      </w:r>
      <w:r>
        <w:t>, la bóveda de</w:t>
      </w:r>
      <w:r>
        <w:t xml:space="preserve"> </w:t>
      </w:r>
      <w:r>
        <w:t xml:space="preserve">piedra, y a sostienen varios ramales de la misma espezie, </w:t>
      </w:r>
      <w:r>
        <w:t xml:space="preserve">haciendo </w:t>
      </w:r>
      <w:r>
        <w:t>diferentes y variados enrrejados primorosamente construidos y lo</w:t>
      </w:r>
      <w:r>
        <w:t xml:space="preserve"> </w:t>
      </w:r>
      <w:r>
        <w:t>mas principal, una linea recta de piedra, que sale por encima de la</w:t>
      </w:r>
      <w:r>
        <w:t xml:space="preserve"> </w:t>
      </w:r>
      <w:r>
        <w:t>ventana de la tribuna y va a parar al Altar Maior por medio de la</w:t>
      </w:r>
      <w:r>
        <w:t xml:space="preserve"> </w:t>
      </w:r>
      <w:r>
        <w:t>referida bóveda, que es casi rasa. En tiempos antiguos, concurrían a</w:t>
      </w:r>
      <w:r>
        <w:t xml:space="preserve"> </w:t>
      </w:r>
      <w:r>
        <w:t>la Función de esta Soberana Imagen, el día 15 de Agosto, todas las</w:t>
      </w:r>
      <w:r>
        <w:t xml:space="preserve"> </w:t>
      </w:r>
      <w:r>
        <w:t>Parroquias de los lugares de la jurisdicción, como Patrona que es de</w:t>
      </w:r>
      <w:r>
        <w:t xml:space="preserve"> </w:t>
      </w:r>
      <w:r>
        <w:t>ellos; se venera en una decente Capilla con su media naranja y Altar</w:t>
      </w:r>
      <w:r>
        <w:t xml:space="preserve"> </w:t>
      </w:r>
      <w:r>
        <w:t>transparente</w:t>
      </w:r>
    </w:p>
    <w:p w:rsidR="0052140C" w:rsidRDefault="0001396C" w:rsidP="0001396C">
      <w:r>
        <w:t>Veamos otra descripción: La Iglesia Parroquial, dedicada</w:t>
      </w:r>
      <w:r w:rsidR="00AB2DDD">
        <w:t xml:space="preserve"> </w:t>
      </w:r>
      <w:r>
        <w:t>a Santa María, tiene la portada gótica de la decadencia, bajo un</w:t>
      </w:r>
      <w:r w:rsidR="00AB2DDD">
        <w:t xml:space="preserve"> </w:t>
      </w:r>
      <w:r>
        <w:t>cobertizo de estriadas columnas góticas, en cuyas bases se lee que fue</w:t>
      </w:r>
      <w:r w:rsidR="00AB2DDD">
        <w:t xml:space="preserve"> </w:t>
      </w:r>
      <w:r>
        <w:t>Iglesia de Asilo, donde se acogía a los delincuentes que a ella podían</w:t>
      </w:r>
      <w:r w:rsidR="00AB2DDD">
        <w:t xml:space="preserve"> </w:t>
      </w:r>
      <w:r>
        <w:t>llegar. La torre de bastante altura, presenta unos ajimeces y ventanas semicirculares, cerradas dentro de un marco cuadrado y orladas con molduras de ladrillos, que la dan marcado carácter arábigo.</w:t>
      </w:r>
      <w:r w:rsidR="00AB2DDD">
        <w:t xml:space="preserve"> </w:t>
      </w:r>
      <w:r>
        <w:t xml:space="preserve">La bóveda de la nave, es de crucería </w:t>
      </w:r>
      <w:r>
        <w:t>más</w:t>
      </w:r>
      <w:r>
        <w:t xml:space="preserve"> antigua, de estilo ojival,</w:t>
      </w:r>
      <w:r>
        <w:t xml:space="preserve"> </w:t>
      </w:r>
      <w:r>
        <w:t>abriéndose otra a su derecha que carece de colateral. El retablo, es un</w:t>
      </w:r>
      <w:r>
        <w:t xml:space="preserve"> </w:t>
      </w:r>
      <w:r>
        <w:t>conjunto de pinturas de aquella época de transición, que representan</w:t>
      </w:r>
      <w:r>
        <w:t xml:space="preserve"> </w:t>
      </w:r>
      <w:r>
        <w:t>el Nacimiento y la Pasión de Cristo, divididas en compartimientos</w:t>
      </w:r>
      <w:r>
        <w:t xml:space="preserve"> </w:t>
      </w:r>
      <w:r>
        <w:t>divididos a su vez por columnas abalaustradas. Poseía un púlpito</w:t>
      </w:r>
      <w:r>
        <w:t xml:space="preserve"> </w:t>
      </w:r>
      <w:r>
        <w:t>de estilo plateresco, como también era de estilo plateresco el vistoso</w:t>
      </w:r>
      <w:r>
        <w:t xml:space="preserve"> </w:t>
      </w:r>
      <w:r>
        <w:t>arco de madera, adornado de rombos y triángulos, admirablemente</w:t>
      </w:r>
      <w:r>
        <w:t xml:space="preserve"> </w:t>
      </w:r>
      <w:r>
        <w:t>tallado, que sostenía el Coro. Asimismo era de</w:t>
      </w:r>
      <w:r w:rsidR="00AB2DDD">
        <w:t xml:space="preserve"> </w:t>
      </w:r>
      <w:r>
        <w:t>admirar, la cajonera de la Sacristía, magnifico</w:t>
      </w:r>
      <w:r w:rsidR="00AB2DDD">
        <w:t xml:space="preserve"> </w:t>
      </w:r>
      <w:r>
        <w:t>mueble de nogal tallado, con tapa de la misma</w:t>
      </w:r>
      <w:r w:rsidR="00AB2DDD">
        <w:t xml:space="preserve"> </w:t>
      </w:r>
      <w:r>
        <w:t>madera y de una sola pieza.</w:t>
      </w:r>
    </w:p>
    <w:p w:rsidR="00AB2DDD" w:rsidRDefault="00AB2DDD" w:rsidP="00AB2DDD">
      <w:r>
        <w:t>Entre los sepulcros que guardaba, había varios dignos de notarse... Cerca de la puerta de</w:t>
      </w:r>
      <w:r>
        <w:t xml:space="preserve"> </w:t>
      </w:r>
      <w:r>
        <w:t>la Sacristía, estaba el de Gonzalo del Castillo,</w:t>
      </w:r>
      <w:r>
        <w:t xml:space="preserve"> </w:t>
      </w:r>
      <w:r>
        <w:t>Señor del castillo de Maribel,</w:t>
      </w:r>
      <w:r>
        <w:t xml:space="preserve"> </w:t>
      </w:r>
      <w:r>
        <w:t xml:space="preserve">Consejero de Isabel la </w:t>
      </w:r>
      <w:r>
        <w:lastRenderedPageBreak/>
        <w:t>Católica y de su mujer Inés de Contreras,</w:t>
      </w:r>
      <w:r>
        <w:t xml:space="preserve"> </w:t>
      </w:r>
      <w:r>
        <w:t>fundadores de un Mayorazgo en 1475. La lápida ostenta la fecha de 1474. Al pie de la Iglesia,</w:t>
      </w:r>
      <w:r>
        <w:t xml:space="preserve"> </w:t>
      </w:r>
      <w:r>
        <w:t>existía otra en forma de urna, en cuyos cuatro</w:t>
      </w:r>
      <w:r>
        <w:t xml:space="preserve"> </w:t>
      </w:r>
      <w:r>
        <w:t>ángulos, ostentaba el escudo primitivo de ésta</w:t>
      </w:r>
      <w:r>
        <w:t xml:space="preserve"> </w:t>
      </w:r>
      <w:r>
        <w:t>Villa. Rodeábale una inscripción gótica ilegible.</w:t>
      </w:r>
    </w:p>
    <w:p w:rsidR="00AB2DDD" w:rsidRDefault="00AB2DDD" w:rsidP="00AB2DDD">
      <w:r>
        <w:t>Entre las lápidas de esta Iglesia, la mayor</w:t>
      </w:r>
      <w:r>
        <w:t xml:space="preserve"> </w:t>
      </w:r>
      <w:r>
        <w:t>parte blasonadas, se pueden leer los apellidos:</w:t>
      </w:r>
    </w:p>
    <w:p w:rsidR="0052140C" w:rsidRDefault="00AB2DDD" w:rsidP="00AB2DDD">
      <w:r>
        <w:t>Bustamante- Gutiérrez del Rayo- De la TorreSoto- Claros de Pasos- Sanz de Bacas- Gonzalez</w:t>
      </w:r>
      <w:r>
        <w:t xml:space="preserve"> </w:t>
      </w:r>
      <w:r>
        <w:t>de Sepúlveda- Escobar- López de Yagüe- Ruiz de</w:t>
      </w:r>
      <w:r>
        <w:t xml:space="preserve"> </w:t>
      </w:r>
      <w:r>
        <w:t>Cámara- Martín del Portal- Gutiérrez el Gordo</w:t>
      </w:r>
      <w:r>
        <w:t xml:space="preserve"> </w:t>
      </w:r>
      <w:r>
        <w:t>etc. También en éste Templo, estuvo depositado</w:t>
      </w:r>
      <w:r>
        <w:t xml:space="preserve"> </w:t>
      </w:r>
      <w:r>
        <w:t>el cadáver de Dª. Catalina de la Cerda, mujer</w:t>
      </w:r>
      <w:r>
        <w:t xml:space="preserve"> </w:t>
      </w:r>
      <w:r>
        <w:t>del Excmo. Sr. D. Francisco de Sandoval y Rojas,</w:t>
      </w:r>
      <w:r>
        <w:t xml:space="preserve"> </w:t>
      </w:r>
      <w:r>
        <w:t>Duque de Lerma, y aquí quedaron enterradas</w:t>
      </w:r>
      <w:r>
        <w:t xml:space="preserve"> </w:t>
      </w:r>
      <w:r>
        <w:t>sus entrañas. Falleció el día 2 de Junio de 1603,</w:t>
      </w:r>
      <w:r>
        <w:t xml:space="preserve"> </w:t>
      </w:r>
      <w:r>
        <w:t>en el edificio de la Plaza del Coso, llamado Casa</w:t>
      </w:r>
      <w:r>
        <w:t xml:space="preserve"> </w:t>
      </w:r>
      <w:r>
        <w:t>del Duque.</w:t>
      </w:r>
    </w:p>
    <w:p w:rsidR="0052140C" w:rsidRDefault="00AB2DDD" w:rsidP="00AB2DDD">
      <w:r>
        <w:t>Como hemos dicho, Nuestra Sra. del Castillo, era la Patrona de la Villa y Tierra de Buitrago, aunque también era Voto de Villa, San</w:t>
      </w:r>
      <w:r>
        <w:t xml:space="preserve"> </w:t>
      </w:r>
      <w:r>
        <w:t>Roque,, al que parece que se empezó a venerar en ésta Villa, con motivo de la epidemia de 1.599. ya que es el</w:t>
      </w:r>
      <w:r>
        <w:t xml:space="preserve"> </w:t>
      </w:r>
      <w:r>
        <w:t>Patrono de los apestados. Este culto, se extendió a casi todos los pueblos de la comarca. También era venerada</w:t>
      </w:r>
      <w:r>
        <w:t xml:space="preserve"> </w:t>
      </w:r>
      <w:r>
        <w:t>la imagen de la Virgen de las Flores, imagen que se adoraba en la Iglesia de San Antolín, sita en el barrio de</w:t>
      </w:r>
      <w:r>
        <w:t xml:space="preserve"> </w:t>
      </w:r>
      <w:r>
        <w:t>Allende el Río, hoy Andarrío, una pequeña Iglesia de época árabe (en ella se reunía a “campana tañida” el</w:t>
      </w:r>
      <w:r>
        <w:t xml:space="preserve"> </w:t>
      </w:r>
      <w:r>
        <w:t>Tribunal de las aguas) Siempre que había una necesidad, epidemia, falta de lluvia, etc, era trasladada a la Iglesia de Sta. María, para hacerla rogativas. Esta venerada Imagen, debía ser muy complaciente, pues el día 28 de</w:t>
      </w:r>
      <w:r>
        <w:t xml:space="preserve"> </w:t>
      </w:r>
      <w:r>
        <w:t>Marzo de 1791, fue llevada en Procesión a Sta. María, para solicitar por su intercesión la lluvia, pues había</w:t>
      </w:r>
      <w:r>
        <w:t xml:space="preserve"> </w:t>
      </w:r>
      <w:r>
        <w:t>una tremenda sequía, pero el día 25 de Junio, es decir, tres meses después, hubo que trasladarla nuevamente,</w:t>
      </w:r>
      <w:r>
        <w:t xml:space="preserve"> </w:t>
      </w:r>
      <w:r>
        <w:t>para rogarla que dejase de caer agua, pues se estropeaba la cosecha.</w:t>
      </w:r>
    </w:p>
    <w:p w:rsidR="00AB2DDD" w:rsidRDefault="00AB2DDD" w:rsidP="00AB2DDD">
      <w:r>
        <w:t>Esta imagen, poco después de esto, al estar ruinosa su ermita- que tiempo atrás había dejado de ser</w:t>
      </w:r>
      <w:r>
        <w:t xml:space="preserve"> </w:t>
      </w:r>
      <w:r>
        <w:t>Iglesia- fue trasladada definitivamente Sta. María, donde ocupó un lugar junto a Sta. María del Castillo.</w:t>
      </w:r>
    </w:p>
    <w:p w:rsidR="00AB2DDD" w:rsidRDefault="00AB2DDD" w:rsidP="00AB2DDD">
      <w:r>
        <w:t xml:space="preserve">Debido al gran número de Capellanías y Votos, existentes </w:t>
      </w:r>
      <w:r>
        <w:t>en</w:t>
      </w:r>
      <w:r>
        <w:t xml:space="preserve"> estas Iglesias, normalmente había un Cura</w:t>
      </w:r>
      <w:r>
        <w:t xml:space="preserve"> </w:t>
      </w:r>
      <w:r>
        <w:t>auxiliar o “Teniente de Cura y un Sacristán. Era misión del Sacristán, aparte de la primordial de asistir y ayudar</w:t>
      </w:r>
      <w:r>
        <w:t xml:space="preserve"> </w:t>
      </w:r>
      <w:r>
        <w:t>en todos los Cultos, conservar los ornamentos y hacer la limpieza del Templo, el efectuar todos los toques de</w:t>
      </w:r>
      <w:r>
        <w:t xml:space="preserve"> </w:t>
      </w:r>
      <w:r>
        <w:t>campana, que eran muchos, pues aparte de los normales del culto, había de tocar a Animas, Maitines, a “nublo”,</w:t>
      </w:r>
      <w:r>
        <w:t xml:space="preserve"> </w:t>
      </w:r>
      <w:r>
        <w:t>a” juntas de Villa” y a “queda”, con lo que sacaba un sobresueldo para completar su magro salario.”</w:t>
      </w:r>
    </w:p>
    <w:p w:rsidR="0052140C" w:rsidRDefault="00AB2DDD" w:rsidP="00AB2DDD">
      <w:r>
        <w:t>Por haber una Hermandad en Buitrago, la del Santísimo Cristo de los Esclavos , situada en la Iglesia</w:t>
      </w:r>
      <w:r>
        <w:t xml:space="preserve"> </w:t>
      </w:r>
      <w:r>
        <w:t xml:space="preserve">de </w:t>
      </w:r>
      <w:r>
        <w:t>san</w:t>
      </w:r>
      <w:r>
        <w:t xml:space="preserve"> Juan Bautista ( o San Juan de los Godos), esta Hermandad tenía como Oficiales dos Abades, siendo éstos</w:t>
      </w:r>
      <w:r>
        <w:t xml:space="preserve"> </w:t>
      </w:r>
      <w:r>
        <w:t>los dos Sacerdotes titulares de las dos Parroquias y se repartían las ceremonias y cultos, entre los dos templos.</w:t>
      </w:r>
    </w:p>
    <w:p w:rsidR="00AB2DDD" w:rsidRDefault="00AB2DDD" w:rsidP="00AB2DDD">
      <w:r>
        <w:t>Una de las obligaciones de los Hermanos, era la de pedir limosna a la puerta de las Iglesias, todos los domingos</w:t>
      </w:r>
      <w:r>
        <w:t xml:space="preserve"> </w:t>
      </w:r>
      <w:r>
        <w:t>y festivos, con destino a la Hermandad, para lo cual designaban previamente quien debía hacerlo. También estaban íntimamente ligadas a las funciones religiosas, las corridas de toros; en primer lugar las del Cristo de los</w:t>
      </w:r>
      <w:r>
        <w:t xml:space="preserve"> </w:t>
      </w:r>
      <w:r>
        <w:t xml:space="preserve">Esclavos, a cargo de su Hermandad, pero había varias </w:t>
      </w:r>
      <w:r w:rsidR="00FA5DE7">
        <w:t>más</w:t>
      </w:r>
      <w:r>
        <w:t>, a lo largo del año, que lo eran por Voto, una mezcla</w:t>
      </w:r>
      <w:r>
        <w:t xml:space="preserve"> </w:t>
      </w:r>
      <w:r>
        <w:t>de fervor y tradición.</w:t>
      </w:r>
    </w:p>
    <w:p w:rsidR="00FA5DE7" w:rsidRDefault="00FA5DE7" w:rsidP="00FA5DE7">
      <w:r>
        <w:t xml:space="preserve">En cuanto a obras </w:t>
      </w:r>
      <w:r>
        <w:t>d</w:t>
      </w:r>
      <w:r>
        <w:t>e la Iglesia, apenas se encuentra algún dato, sobre pequeñas reparaciones, casi siempre sufragadas con limosnas; solamente aparece una importante, la que se efectuó en 1.865, en la que se reparó</w:t>
      </w:r>
      <w:r>
        <w:t xml:space="preserve"> </w:t>
      </w:r>
      <w:r>
        <w:t>toda la cubierta de la Iglesia, con madera nueva de pino. No hemos encontrado las cifras de su importe, pero sí</w:t>
      </w:r>
      <w:r>
        <w:t xml:space="preserve"> </w:t>
      </w:r>
      <w:r>
        <w:t>las de la compra del órgano, que se hizo al mismo tiempo, a D. Antonio Romero, almacenista de instrumentos</w:t>
      </w:r>
      <w:r>
        <w:t xml:space="preserve"> </w:t>
      </w:r>
      <w:r>
        <w:t>de música de Madrid. El importe fue de 1476 Reales.</w:t>
      </w:r>
    </w:p>
    <w:p w:rsidR="00FA5DE7" w:rsidRDefault="00FA5DE7" w:rsidP="00FA5DE7">
      <w:r>
        <w:t>En la torre de esta Iglesia, existía un reloj desde tiempo inmemorial. Estaba colocada su esfera, bajo el</w:t>
      </w:r>
      <w:r>
        <w:t xml:space="preserve"> </w:t>
      </w:r>
      <w:r>
        <w:t>ventanal grande que mira a la Calle de la Villa. El año 1847 se hace un expediente, para estudiar la forma de</w:t>
      </w:r>
      <w:r>
        <w:t xml:space="preserve"> </w:t>
      </w:r>
      <w:r>
        <w:t xml:space="preserve">trasladarlo a la torre Albarrana (donde está el actual) </w:t>
      </w:r>
      <w:r>
        <w:t>porque</w:t>
      </w:r>
      <w:r>
        <w:t xml:space="preserve"> dice que “como estaba muy viejo, su maquinaria</w:t>
      </w:r>
      <w:r>
        <w:t xml:space="preserve"> </w:t>
      </w:r>
      <w:r>
        <w:t>se descomponía a cada instante y aparte de eso, tenía el inconveniente de que había que regirlo por dentro de la</w:t>
      </w:r>
      <w:r>
        <w:t xml:space="preserve"> </w:t>
      </w:r>
      <w:r>
        <w:t xml:space="preserve">Iglesia , además de poder ser visto </w:t>
      </w:r>
      <w:r>
        <w:lastRenderedPageBreak/>
        <w:t>por una población escasa”. El coste calculado para la operación, era de 6000 a</w:t>
      </w:r>
      <w:r w:rsidR="00E36217">
        <w:t xml:space="preserve"> </w:t>
      </w:r>
      <w:r>
        <w:t>6500 reales. La idea, parece que fue muy bien recibida, pero no se pudo llevar a cabo en ese momento, porque</w:t>
      </w:r>
      <w:r w:rsidR="00E36217">
        <w:t xml:space="preserve"> </w:t>
      </w:r>
      <w:r w:rsidR="00E36217" w:rsidRPr="00E36217">
        <w:t>el Alcalde, malversó los fondos recogidos y solo se pudo reparar, por un importe de 200 reales.</w:t>
      </w:r>
    </w:p>
    <w:p w:rsidR="00E36217" w:rsidRDefault="00723BDA" w:rsidP="00723BDA">
      <w:r>
        <w:t>Por fin, el día 11 de Septiembre de 1874, se comenzó a colocar un nuevo reloj en el lugar decidido previamente. Este reloj se compró a D. Guillermo Duthu, del barrio de las Peñuelas, de Madrid. La maquinaria de éste</w:t>
      </w:r>
      <w:r>
        <w:t xml:space="preserve"> </w:t>
      </w:r>
      <w:r>
        <w:t>reloj, se conserva en su caseta, al lado del que se instaló nuevo, hace algunos años. La maquinaria del primitivo,</w:t>
      </w:r>
      <w:r>
        <w:t xml:space="preserve"> </w:t>
      </w:r>
      <w:r>
        <w:t>retirado de Santa María, se vendió en pública subasta, a razón de 3’ 25 Ptas. la arroba.</w:t>
      </w:r>
    </w:p>
    <w:p w:rsidR="0063161C" w:rsidRDefault="0063161C" w:rsidP="0063161C">
      <w:r>
        <w:t xml:space="preserve">Esta Iglesia, quedó destruida por un voraz incendio, en la madrugada del </w:t>
      </w:r>
      <w:r>
        <w:t>día</w:t>
      </w:r>
      <w:r>
        <w:t xml:space="preserve"> 13 de </w:t>
      </w:r>
      <w:r>
        <w:t>m</w:t>
      </w:r>
      <w:r>
        <w:t>arzo de 1936. De</w:t>
      </w:r>
      <w:r>
        <w:t xml:space="preserve"> </w:t>
      </w:r>
      <w:r>
        <w:t xml:space="preserve">ella no quedaron </w:t>
      </w:r>
      <w:r>
        <w:t>más</w:t>
      </w:r>
      <w:r>
        <w:t xml:space="preserve"> que los muros y la torre, sin poderse rescatar nada del interior, donde también desaparecieron los Privilegios de la Villa, depositados en una concavidad existente detrás del retablo, y que se empezaron a guardar allí desde 1555.</w:t>
      </w:r>
    </w:p>
    <w:p w:rsidR="0063161C" w:rsidRDefault="0063161C" w:rsidP="0063161C">
      <w:r>
        <w:t>Actualmente está reconstruida solamente la nave principal. Sobre el Altar Mayor, se ha colocado el artesonado procedente del Hospital de San Salvador (hoy desgraciadamente desaparecido) fundado por el Marqués de Santillana en 1455. Es de factura mudéjar y para armonizar el conjunto, se ha completado la cubierta</w:t>
      </w:r>
      <w:r>
        <w:t xml:space="preserve"> </w:t>
      </w:r>
      <w:r>
        <w:t>de la nave, rebajando varios metros su altura, con un bonito conjunto neo-mudéjar, elaborado por los alumnos</w:t>
      </w:r>
      <w:r>
        <w:t xml:space="preserve"> </w:t>
      </w:r>
      <w:r>
        <w:t>de la Escuela de Oficios, San Francisco de Asís, con proyecto y bajo la dirección de D. Ángel López Hernández,</w:t>
      </w:r>
      <w:r>
        <w:t xml:space="preserve"> </w:t>
      </w:r>
      <w:r>
        <w:t>que duró de 1981 a 1987,</w:t>
      </w:r>
      <w:r w:rsidR="00FC0A7F">
        <w:t xml:space="preserve"> </w:t>
      </w:r>
      <w:r>
        <w:t>consiguiendo un espectacular resultado, que llama la atención de los visitantes.</w:t>
      </w:r>
    </w:p>
    <w:p w:rsidR="0063161C" w:rsidRDefault="0063161C" w:rsidP="0063161C"/>
    <w:p w:rsidR="0042077F" w:rsidRDefault="0042077F" w:rsidP="0042077F">
      <w:pPr>
        <w:jc w:val="center"/>
      </w:pPr>
      <w:r w:rsidRPr="0042077F">
        <w:t>-FIN-</w:t>
      </w:r>
    </w:p>
    <w:p w:rsidR="0042077F" w:rsidRDefault="0042077F" w:rsidP="0042077F">
      <w:r>
        <w:t xml:space="preserve">by </w:t>
      </w:r>
    </w:p>
    <w:p w:rsidR="0042077F" w:rsidRDefault="0042077F" w:rsidP="0042077F">
      <w:r>
        <w:t xml:space="preserve">© Fotografías y textos son propiedad: </w:t>
      </w:r>
    </w:p>
    <w:p w:rsidR="0042077F" w:rsidRDefault="0042077F" w:rsidP="0042077F">
      <w:r>
        <w:t xml:space="preserve">Ángel López </w:t>
      </w:r>
    </w:p>
    <w:p w:rsidR="0042077F" w:rsidRDefault="0042077F" w:rsidP="0042077F">
      <w:r>
        <w:t xml:space="preserve">© Bajo el soporte de: </w:t>
      </w:r>
    </w:p>
    <w:p w:rsidR="0042077F" w:rsidRDefault="0050237E" w:rsidP="0042077F">
      <w:hyperlink r:id="rId7" w:history="1">
        <w:r w:rsidR="0042077F" w:rsidRPr="00957CA1">
          <w:rPr>
            <w:rStyle w:val="Hipervnculo"/>
          </w:rPr>
          <w:t>www.viajeuniversal.com</w:t>
        </w:r>
      </w:hyperlink>
    </w:p>
    <w:sectPr w:rsidR="0042077F" w:rsidSect="00DE538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73D" w:rsidRDefault="0078473D" w:rsidP="00FD713F">
      <w:r>
        <w:separator/>
      </w:r>
    </w:p>
  </w:endnote>
  <w:endnote w:type="continuationSeparator" w:id="1">
    <w:p w:rsidR="0078473D" w:rsidRDefault="0078473D" w:rsidP="00FD71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89423"/>
      <w:docPartObj>
        <w:docPartGallery w:val="Page Numbers (Bottom of Page)"/>
        <w:docPartUnique/>
      </w:docPartObj>
    </w:sdtPr>
    <w:sdtContent>
      <w:p w:rsidR="00C42ADF" w:rsidRDefault="0050237E" w:rsidP="00FF7368">
        <w:pPr>
          <w:pStyle w:val="Piedepgina"/>
          <w:jc w:val="center"/>
        </w:pPr>
        <w:r w:rsidRPr="0050237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5361" type="#_x0000_t107" style="position:absolute;left:0;text-align:left;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5361">
                <w:txbxContent>
                  <w:p w:rsidR="00C42ADF" w:rsidRDefault="0050237E">
                    <w:pPr>
                      <w:jc w:val="center"/>
                      <w:rPr>
                        <w:color w:val="4F81BD" w:themeColor="accent1"/>
                      </w:rPr>
                    </w:pPr>
                    <w:fldSimple w:instr=" PAGE    \* MERGEFORMAT ">
                      <w:r w:rsidR="002B43E5" w:rsidRPr="002B43E5">
                        <w:rPr>
                          <w:noProof/>
                          <w:color w:val="4F81BD" w:themeColor="accent1"/>
                        </w:rPr>
                        <w:t>5</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73D" w:rsidRDefault="0078473D" w:rsidP="00FD713F">
      <w:r>
        <w:separator/>
      </w:r>
    </w:p>
  </w:footnote>
  <w:footnote w:type="continuationSeparator" w:id="1">
    <w:p w:rsidR="0078473D" w:rsidRDefault="0078473D" w:rsidP="00FD7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ADF" w:rsidRDefault="00C42ADF" w:rsidP="005D4DC4">
    <w:pPr>
      <w:pStyle w:val="Encabezado"/>
      <w:jc w:val="center"/>
    </w:pPr>
    <w:r w:rsidRPr="00EB4A9F">
      <w:rPr>
        <w:rFonts w:ascii="Calibri" w:eastAsia="Calibri" w:hAnsi="Calibri" w:cs="Times New Roman"/>
      </w:rPr>
      <w:t xml:space="preserve">Blog </w:t>
    </w:r>
    <w:r w:rsidR="00A51180">
      <w:t xml:space="preserve">del viaje por </w:t>
    </w:r>
    <w:r w:rsidR="00B06FA2">
      <w:t xml:space="preserve">Buitrago </w:t>
    </w:r>
    <w:r w:rsidR="001E6F5D">
      <w:t xml:space="preserve">de Lozoya </w:t>
    </w:r>
    <w:r w:rsidR="00B06FA2">
      <w:t>y Manzanares el Real</w:t>
    </w:r>
    <w:r w:rsidRPr="00EB4A9F">
      <w:rPr>
        <w:rFonts w:ascii="Calibri" w:eastAsia="Calibri" w:hAnsi="Calibri" w:cs="Times New Roman"/>
      </w:rPr>
      <w:t>©viajeuniversal.com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hdrShapeDefaults>
    <o:shapedefaults v:ext="edit" spidmax="104450"/>
    <o:shapelayout v:ext="edit">
      <o:idmap v:ext="edit" data="15"/>
    </o:shapelayout>
  </w:hdrShapeDefaults>
  <w:footnotePr>
    <w:footnote w:id="0"/>
    <w:footnote w:id="1"/>
  </w:footnotePr>
  <w:endnotePr>
    <w:endnote w:id="0"/>
    <w:endnote w:id="1"/>
  </w:endnotePr>
  <w:compat/>
  <w:rsids>
    <w:rsidRoot w:val="00A43524"/>
    <w:rsid w:val="000023C8"/>
    <w:rsid w:val="00005A1B"/>
    <w:rsid w:val="00010DA6"/>
    <w:rsid w:val="00011C97"/>
    <w:rsid w:val="00012353"/>
    <w:rsid w:val="000137AE"/>
    <w:rsid w:val="0001396C"/>
    <w:rsid w:val="00016528"/>
    <w:rsid w:val="00024D98"/>
    <w:rsid w:val="000265F1"/>
    <w:rsid w:val="00031FFA"/>
    <w:rsid w:val="00032871"/>
    <w:rsid w:val="000428C2"/>
    <w:rsid w:val="00046898"/>
    <w:rsid w:val="00051221"/>
    <w:rsid w:val="00053B8C"/>
    <w:rsid w:val="0005481D"/>
    <w:rsid w:val="00063C0C"/>
    <w:rsid w:val="00074E64"/>
    <w:rsid w:val="00082389"/>
    <w:rsid w:val="000872BD"/>
    <w:rsid w:val="000879BE"/>
    <w:rsid w:val="000903CD"/>
    <w:rsid w:val="0009364E"/>
    <w:rsid w:val="00097020"/>
    <w:rsid w:val="00097F87"/>
    <w:rsid w:val="000A1F6B"/>
    <w:rsid w:val="000A38CC"/>
    <w:rsid w:val="000A4268"/>
    <w:rsid w:val="000B1F9B"/>
    <w:rsid w:val="000B1FF2"/>
    <w:rsid w:val="000B31AA"/>
    <w:rsid w:val="000B42D5"/>
    <w:rsid w:val="000C33A7"/>
    <w:rsid w:val="000C4078"/>
    <w:rsid w:val="000C6DE2"/>
    <w:rsid w:val="000C783F"/>
    <w:rsid w:val="000D20F8"/>
    <w:rsid w:val="000D354E"/>
    <w:rsid w:val="000D4F2E"/>
    <w:rsid w:val="000D6D7E"/>
    <w:rsid w:val="000D7640"/>
    <w:rsid w:val="000E1AB5"/>
    <w:rsid w:val="000E2A01"/>
    <w:rsid w:val="000E30F1"/>
    <w:rsid w:val="000E7177"/>
    <w:rsid w:val="000F6CBB"/>
    <w:rsid w:val="000F7C1F"/>
    <w:rsid w:val="001004FA"/>
    <w:rsid w:val="00103B2C"/>
    <w:rsid w:val="001060BD"/>
    <w:rsid w:val="00106F02"/>
    <w:rsid w:val="00110989"/>
    <w:rsid w:val="00111213"/>
    <w:rsid w:val="00111C3C"/>
    <w:rsid w:val="00113A5C"/>
    <w:rsid w:val="00131878"/>
    <w:rsid w:val="0014316D"/>
    <w:rsid w:val="001442CA"/>
    <w:rsid w:val="001443A0"/>
    <w:rsid w:val="00146BF0"/>
    <w:rsid w:val="0015584F"/>
    <w:rsid w:val="0015671F"/>
    <w:rsid w:val="00161DF8"/>
    <w:rsid w:val="0016532F"/>
    <w:rsid w:val="001703C6"/>
    <w:rsid w:val="00170C6A"/>
    <w:rsid w:val="00190EAA"/>
    <w:rsid w:val="0019754A"/>
    <w:rsid w:val="001A01F1"/>
    <w:rsid w:val="001A32C4"/>
    <w:rsid w:val="001A5678"/>
    <w:rsid w:val="001A7DF5"/>
    <w:rsid w:val="001B4414"/>
    <w:rsid w:val="001B4854"/>
    <w:rsid w:val="001C408F"/>
    <w:rsid w:val="001C7194"/>
    <w:rsid w:val="001C7CE4"/>
    <w:rsid w:val="001D05DD"/>
    <w:rsid w:val="001D0E06"/>
    <w:rsid w:val="001D18ED"/>
    <w:rsid w:val="001D1B83"/>
    <w:rsid w:val="001D32B5"/>
    <w:rsid w:val="001D4B09"/>
    <w:rsid w:val="001D5B82"/>
    <w:rsid w:val="001E58C7"/>
    <w:rsid w:val="001E6F5D"/>
    <w:rsid w:val="001F0BEB"/>
    <w:rsid w:val="001F1616"/>
    <w:rsid w:val="001F294D"/>
    <w:rsid w:val="001F628C"/>
    <w:rsid w:val="00205192"/>
    <w:rsid w:val="002101C7"/>
    <w:rsid w:val="0021196D"/>
    <w:rsid w:val="002127AA"/>
    <w:rsid w:val="002202C8"/>
    <w:rsid w:val="00223ED7"/>
    <w:rsid w:val="00225317"/>
    <w:rsid w:val="002272CF"/>
    <w:rsid w:val="002311E8"/>
    <w:rsid w:val="0023295C"/>
    <w:rsid w:val="00234765"/>
    <w:rsid w:val="002415BC"/>
    <w:rsid w:val="002424AF"/>
    <w:rsid w:val="00247A1C"/>
    <w:rsid w:val="002508EB"/>
    <w:rsid w:val="00260AE1"/>
    <w:rsid w:val="002628DD"/>
    <w:rsid w:val="002636E9"/>
    <w:rsid w:val="0026623E"/>
    <w:rsid w:val="002715B1"/>
    <w:rsid w:val="002802C6"/>
    <w:rsid w:val="00286ED2"/>
    <w:rsid w:val="002876A4"/>
    <w:rsid w:val="00292588"/>
    <w:rsid w:val="00293D44"/>
    <w:rsid w:val="0029473D"/>
    <w:rsid w:val="00296266"/>
    <w:rsid w:val="002964A0"/>
    <w:rsid w:val="00297E4D"/>
    <w:rsid w:val="002A1C40"/>
    <w:rsid w:val="002A7FFA"/>
    <w:rsid w:val="002B1272"/>
    <w:rsid w:val="002B34F7"/>
    <w:rsid w:val="002B378E"/>
    <w:rsid w:val="002B43E5"/>
    <w:rsid w:val="002B4EE3"/>
    <w:rsid w:val="002B7415"/>
    <w:rsid w:val="002D11A0"/>
    <w:rsid w:val="002D2F53"/>
    <w:rsid w:val="002D44EC"/>
    <w:rsid w:val="002D4C98"/>
    <w:rsid w:val="002D4D9D"/>
    <w:rsid w:val="002D79BA"/>
    <w:rsid w:val="002E4A96"/>
    <w:rsid w:val="002E7209"/>
    <w:rsid w:val="002F59B4"/>
    <w:rsid w:val="002F6CE8"/>
    <w:rsid w:val="003072FB"/>
    <w:rsid w:val="00315904"/>
    <w:rsid w:val="0032111C"/>
    <w:rsid w:val="00321F48"/>
    <w:rsid w:val="003274D1"/>
    <w:rsid w:val="00330075"/>
    <w:rsid w:val="00331516"/>
    <w:rsid w:val="00335013"/>
    <w:rsid w:val="003404D1"/>
    <w:rsid w:val="00344508"/>
    <w:rsid w:val="00351CCD"/>
    <w:rsid w:val="00361C57"/>
    <w:rsid w:val="003623EA"/>
    <w:rsid w:val="00365165"/>
    <w:rsid w:val="00365B78"/>
    <w:rsid w:val="00372D3E"/>
    <w:rsid w:val="003856EB"/>
    <w:rsid w:val="00392CDB"/>
    <w:rsid w:val="003941A9"/>
    <w:rsid w:val="0039432A"/>
    <w:rsid w:val="003951B4"/>
    <w:rsid w:val="003960E8"/>
    <w:rsid w:val="00397205"/>
    <w:rsid w:val="003A0BEE"/>
    <w:rsid w:val="003A41B2"/>
    <w:rsid w:val="003A4D23"/>
    <w:rsid w:val="003A7E5F"/>
    <w:rsid w:val="003B2A10"/>
    <w:rsid w:val="003B530B"/>
    <w:rsid w:val="003C0FEA"/>
    <w:rsid w:val="003C137F"/>
    <w:rsid w:val="003C571C"/>
    <w:rsid w:val="003D1F0E"/>
    <w:rsid w:val="003D1FFC"/>
    <w:rsid w:val="003D4386"/>
    <w:rsid w:val="003D5BCB"/>
    <w:rsid w:val="003D6D51"/>
    <w:rsid w:val="003E7151"/>
    <w:rsid w:val="00400D4E"/>
    <w:rsid w:val="00401FAB"/>
    <w:rsid w:val="00406B95"/>
    <w:rsid w:val="004076AD"/>
    <w:rsid w:val="00411E9C"/>
    <w:rsid w:val="00412BE0"/>
    <w:rsid w:val="00413D7C"/>
    <w:rsid w:val="0042077F"/>
    <w:rsid w:val="00421162"/>
    <w:rsid w:val="00425693"/>
    <w:rsid w:val="0042693F"/>
    <w:rsid w:val="00427F97"/>
    <w:rsid w:val="00431871"/>
    <w:rsid w:val="00433107"/>
    <w:rsid w:val="00442CD2"/>
    <w:rsid w:val="00451D03"/>
    <w:rsid w:val="00453D9D"/>
    <w:rsid w:val="00456560"/>
    <w:rsid w:val="00465184"/>
    <w:rsid w:val="00465B84"/>
    <w:rsid w:val="00467478"/>
    <w:rsid w:val="00471248"/>
    <w:rsid w:val="00475A4A"/>
    <w:rsid w:val="00477754"/>
    <w:rsid w:val="00480044"/>
    <w:rsid w:val="00484865"/>
    <w:rsid w:val="004856E7"/>
    <w:rsid w:val="0049048D"/>
    <w:rsid w:val="00492810"/>
    <w:rsid w:val="00492F7D"/>
    <w:rsid w:val="0049426C"/>
    <w:rsid w:val="0049767A"/>
    <w:rsid w:val="00497FB5"/>
    <w:rsid w:val="004A06ED"/>
    <w:rsid w:val="004A0F96"/>
    <w:rsid w:val="004A111F"/>
    <w:rsid w:val="004A5AC9"/>
    <w:rsid w:val="004B0DB7"/>
    <w:rsid w:val="004B2458"/>
    <w:rsid w:val="004C2A0B"/>
    <w:rsid w:val="004C32D0"/>
    <w:rsid w:val="004C7E7D"/>
    <w:rsid w:val="004D4797"/>
    <w:rsid w:val="004D4C24"/>
    <w:rsid w:val="004E3639"/>
    <w:rsid w:val="004E5C1B"/>
    <w:rsid w:val="004E6E24"/>
    <w:rsid w:val="004F045F"/>
    <w:rsid w:val="004F05A7"/>
    <w:rsid w:val="004F0B78"/>
    <w:rsid w:val="004F424E"/>
    <w:rsid w:val="004F635B"/>
    <w:rsid w:val="004F7EF1"/>
    <w:rsid w:val="00500BD1"/>
    <w:rsid w:val="005020C2"/>
    <w:rsid w:val="0050237E"/>
    <w:rsid w:val="0051112C"/>
    <w:rsid w:val="00511D44"/>
    <w:rsid w:val="005138B1"/>
    <w:rsid w:val="00516970"/>
    <w:rsid w:val="0052140C"/>
    <w:rsid w:val="0052458F"/>
    <w:rsid w:val="00524D1B"/>
    <w:rsid w:val="00525D18"/>
    <w:rsid w:val="00527230"/>
    <w:rsid w:val="00527F21"/>
    <w:rsid w:val="005346C3"/>
    <w:rsid w:val="005404E8"/>
    <w:rsid w:val="00545363"/>
    <w:rsid w:val="0054626B"/>
    <w:rsid w:val="00555201"/>
    <w:rsid w:val="00557BA3"/>
    <w:rsid w:val="00562F9F"/>
    <w:rsid w:val="0056658A"/>
    <w:rsid w:val="00567484"/>
    <w:rsid w:val="005722E5"/>
    <w:rsid w:val="0057446F"/>
    <w:rsid w:val="00577B00"/>
    <w:rsid w:val="005838A9"/>
    <w:rsid w:val="00593EC2"/>
    <w:rsid w:val="00595046"/>
    <w:rsid w:val="0059545F"/>
    <w:rsid w:val="00595C6B"/>
    <w:rsid w:val="005A5349"/>
    <w:rsid w:val="005B1518"/>
    <w:rsid w:val="005B1561"/>
    <w:rsid w:val="005B24ED"/>
    <w:rsid w:val="005B3858"/>
    <w:rsid w:val="005B793A"/>
    <w:rsid w:val="005C16F1"/>
    <w:rsid w:val="005C184B"/>
    <w:rsid w:val="005C21D4"/>
    <w:rsid w:val="005C23B7"/>
    <w:rsid w:val="005C29B4"/>
    <w:rsid w:val="005C494D"/>
    <w:rsid w:val="005D1733"/>
    <w:rsid w:val="005D4DC4"/>
    <w:rsid w:val="005D6576"/>
    <w:rsid w:val="005E0134"/>
    <w:rsid w:val="005E013C"/>
    <w:rsid w:val="005E08E1"/>
    <w:rsid w:val="005E1A2C"/>
    <w:rsid w:val="005E1E78"/>
    <w:rsid w:val="005E23D9"/>
    <w:rsid w:val="005E2580"/>
    <w:rsid w:val="005E3DE4"/>
    <w:rsid w:val="005F254A"/>
    <w:rsid w:val="005F640D"/>
    <w:rsid w:val="0060064C"/>
    <w:rsid w:val="00602D05"/>
    <w:rsid w:val="006054C8"/>
    <w:rsid w:val="006076DF"/>
    <w:rsid w:val="00620A19"/>
    <w:rsid w:val="00620D3F"/>
    <w:rsid w:val="00625B6B"/>
    <w:rsid w:val="006307C5"/>
    <w:rsid w:val="0063161C"/>
    <w:rsid w:val="00640DB0"/>
    <w:rsid w:val="0064571D"/>
    <w:rsid w:val="00646F1B"/>
    <w:rsid w:val="0064781E"/>
    <w:rsid w:val="00655793"/>
    <w:rsid w:val="006569D3"/>
    <w:rsid w:val="006573FC"/>
    <w:rsid w:val="00670A32"/>
    <w:rsid w:val="00670F88"/>
    <w:rsid w:val="00671595"/>
    <w:rsid w:val="00677A81"/>
    <w:rsid w:val="00683B6D"/>
    <w:rsid w:val="00686349"/>
    <w:rsid w:val="0069387A"/>
    <w:rsid w:val="00696837"/>
    <w:rsid w:val="006B39C3"/>
    <w:rsid w:val="006B45B2"/>
    <w:rsid w:val="006B676F"/>
    <w:rsid w:val="006C0C99"/>
    <w:rsid w:val="006C27FD"/>
    <w:rsid w:val="006C305C"/>
    <w:rsid w:val="006D4C68"/>
    <w:rsid w:val="006E30EE"/>
    <w:rsid w:val="006E39FD"/>
    <w:rsid w:val="006E3C42"/>
    <w:rsid w:val="006F3A10"/>
    <w:rsid w:val="006F4C70"/>
    <w:rsid w:val="00700252"/>
    <w:rsid w:val="00703330"/>
    <w:rsid w:val="007039A3"/>
    <w:rsid w:val="0070409B"/>
    <w:rsid w:val="00717448"/>
    <w:rsid w:val="00720028"/>
    <w:rsid w:val="00723BDA"/>
    <w:rsid w:val="007258E1"/>
    <w:rsid w:val="00726C34"/>
    <w:rsid w:val="00736BB3"/>
    <w:rsid w:val="0073781A"/>
    <w:rsid w:val="0074416D"/>
    <w:rsid w:val="007514A0"/>
    <w:rsid w:val="00752203"/>
    <w:rsid w:val="007569CA"/>
    <w:rsid w:val="00761A58"/>
    <w:rsid w:val="00762B3C"/>
    <w:rsid w:val="007718D4"/>
    <w:rsid w:val="00775F7B"/>
    <w:rsid w:val="0078473D"/>
    <w:rsid w:val="0079164F"/>
    <w:rsid w:val="007942BB"/>
    <w:rsid w:val="007960D3"/>
    <w:rsid w:val="007A2262"/>
    <w:rsid w:val="007A4B0D"/>
    <w:rsid w:val="007B17AB"/>
    <w:rsid w:val="007B64F1"/>
    <w:rsid w:val="007B68FB"/>
    <w:rsid w:val="007C0F0D"/>
    <w:rsid w:val="007C2E83"/>
    <w:rsid w:val="007C4161"/>
    <w:rsid w:val="007C442C"/>
    <w:rsid w:val="007C48C4"/>
    <w:rsid w:val="007E141F"/>
    <w:rsid w:val="007E17EB"/>
    <w:rsid w:val="007E73B5"/>
    <w:rsid w:val="007F27A3"/>
    <w:rsid w:val="007F2D25"/>
    <w:rsid w:val="007F4166"/>
    <w:rsid w:val="007F5FDE"/>
    <w:rsid w:val="007F75B6"/>
    <w:rsid w:val="007F7929"/>
    <w:rsid w:val="00802A8F"/>
    <w:rsid w:val="00811AB6"/>
    <w:rsid w:val="008240AC"/>
    <w:rsid w:val="00824D9B"/>
    <w:rsid w:val="00825395"/>
    <w:rsid w:val="00841F3A"/>
    <w:rsid w:val="0084342B"/>
    <w:rsid w:val="00843ECB"/>
    <w:rsid w:val="00844D80"/>
    <w:rsid w:val="00845E49"/>
    <w:rsid w:val="00853352"/>
    <w:rsid w:val="00853E25"/>
    <w:rsid w:val="008555EC"/>
    <w:rsid w:val="00856568"/>
    <w:rsid w:val="00860CD1"/>
    <w:rsid w:val="00863465"/>
    <w:rsid w:val="00866EC9"/>
    <w:rsid w:val="00867945"/>
    <w:rsid w:val="008702BB"/>
    <w:rsid w:val="00870ED1"/>
    <w:rsid w:val="008747E3"/>
    <w:rsid w:val="00875453"/>
    <w:rsid w:val="008810D5"/>
    <w:rsid w:val="00885154"/>
    <w:rsid w:val="008856CF"/>
    <w:rsid w:val="00891716"/>
    <w:rsid w:val="00891F4B"/>
    <w:rsid w:val="00893545"/>
    <w:rsid w:val="00893F2D"/>
    <w:rsid w:val="00894C3C"/>
    <w:rsid w:val="008969AF"/>
    <w:rsid w:val="008A1534"/>
    <w:rsid w:val="008A43C5"/>
    <w:rsid w:val="008A4519"/>
    <w:rsid w:val="008A533F"/>
    <w:rsid w:val="008B001E"/>
    <w:rsid w:val="008B076B"/>
    <w:rsid w:val="008B1203"/>
    <w:rsid w:val="008C0A04"/>
    <w:rsid w:val="008C1560"/>
    <w:rsid w:val="008C1F3A"/>
    <w:rsid w:val="008C4260"/>
    <w:rsid w:val="008C4DBE"/>
    <w:rsid w:val="008C6DF8"/>
    <w:rsid w:val="008C7185"/>
    <w:rsid w:val="008D4873"/>
    <w:rsid w:val="008D50F5"/>
    <w:rsid w:val="008D6CBE"/>
    <w:rsid w:val="008E3168"/>
    <w:rsid w:val="008F2A48"/>
    <w:rsid w:val="008F474A"/>
    <w:rsid w:val="008F6BEE"/>
    <w:rsid w:val="0090057E"/>
    <w:rsid w:val="0090334F"/>
    <w:rsid w:val="00904DA7"/>
    <w:rsid w:val="00906BB7"/>
    <w:rsid w:val="00910BEF"/>
    <w:rsid w:val="00912AA6"/>
    <w:rsid w:val="00912B33"/>
    <w:rsid w:val="00914002"/>
    <w:rsid w:val="00914B57"/>
    <w:rsid w:val="00921E5A"/>
    <w:rsid w:val="0092252D"/>
    <w:rsid w:val="0092261F"/>
    <w:rsid w:val="009251A5"/>
    <w:rsid w:val="0092562D"/>
    <w:rsid w:val="00931403"/>
    <w:rsid w:val="00933FFA"/>
    <w:rsid w:val="00935C3B"/>
    <w:rsid w:val="0094434C"/>
    <w:rsid w:val="00954630"/>
    <w:rsid w:val="00954A39"/>
    <w:rsid w:val="00956317"/>
    <w:rsid w:val="00960693"/>
    <w:rsid w:val="0096075B"/>
    <w:rsid w:val="00965026"/>
    <w:rsid w:val="00966DEA"/>
    <w:rsid w:val="00967A7E"/>
    <w:rsid w:val="0098197C"/>
    <w:rsid w:val="00982FF3"/>
    <w:rsid w:val="009840AC"/>
    <w:rsid w:val="00987AC2"/>
    <w:rsid w:val="009A22C7"/>
    <w:rsid w:val="009A5E11"/>
    <w:rsid w:val="009B05E5"/>
    <w:rsid w:val="009B7A3F"/>
    <w:rsid w:val="009C2F73"/>
    <w:rsid w:val="009C3B82"/>
    <w:rsid w:val="009D3FD4"/>
    <w:rsid w:val="009D43F1"/>
    <w:rsid w:val="009D4D6B"/>
    <w:rsid w:val="009D505C"/>
    <w:rsid w:val="009D6931"/>
    <w:rsid w:val="009E155F"/>
    <w:rsid w:val="009E2D65"/>
    <w:rsid w:val="009E57F8"/>
    <w:rsid w:val="009F08E9"/>
    <w:rsid w:val="009F10DD"/>
    <w:rsid w:val="009F1486"/>
    <w:rsid w:val="009F4E7E"/>
    <w:rsid w:val="00A0167A"/>
    <w:rsid w:val="00A016D4"/>
    <w:rsid w:val="00A0416A"/>
    <w:rsid w:val="00A0538C"/>
    <w:rsid w:val="00A0697F"/>
    <w:rsid w:val="00A071C7"/>
    <w:rsid w:val="00A115AE"/>
    <w:rsid w:val="00A1754D"/>
    <w:rsid w:val="00A17B88"/>
    <w:rsid w:val="00A21BD9"/>
    <w:rsid w:val="00A22FAC"/>
    <w:rsid w:val="00A246E9"/>
    <w:rsid w:val="00A30552"/>
    <w:rsid w:val="00A34CF5"/>
    <w:rsid w:val="00A36CEE"/>
    <w:rsid w:val="00A43524"/>
    <w:rsid w:val="00A447BC"/>
    <w:rsid w:val="00A44A9B"/>
    <w:rsid w:val="00A51180"/>
    <w:rsid w:val="00A5228D"/>
    <w:rsid w:val="00A54A8C"/>
    <w:rsid w:val="00A54CBD"/>
    <w:rsid w:val="00A60891"/>
    <w:rsid w:val="00A621F6"/>
    <w:rsid w:val="00A63712"/>
    <w:rsid w:val="00A6622C"/>
    <w:rsid w:val="00A70960"/>
    <w:rsid w:val="00A72ED5"/>
    <w:rsid w:val="00A8077D"/>
    <w:rsid w:val="00A82BCD"/>
    <w:rsid w:val="00A82E32"/>
    <w:rsid w:val="00A91B71"/>
    <w:rsid w:val="00AA1FD5"/>
    <w:rsid w:val="00AA4F90"/>
    <w:rsid w:val="00AA53CC"/>
    <w:rsid w:val="00AA5AEC"/>
    <w:rsid w:val="00AA5C8D"/>
    <w:rsid w:val="00AA7845"/>
    <w:rsid w:val="00AB0CC3"/>
    <w:rsid w:val="00AB1C61"/>
    <w:rsid w:val="00AB2DDD"/>
    <w:rsid w:val="00AB3C9E"/>
    <w:rsid w:val="00AB50EA"/>
    <w:rsid w:val="00AB53AE"/>
    <w:rsid w:val="00AB5425"/>
    <w:rsid w:val="00AC047C"/>
    <w:rsid w:val="00AC0FB4"/>
    <w:rsid w:val="00AC20CD"/>
    <w:rsid w:val="00AC4888"/>
    <w:rsid w:val="00AD5B56"/>
    <w:rsid w:val="00AD5ECB"/>
    <w:rsid w:val="00AD7960"/>
    <w:rsid w:val="00AE01E3"/>
    <w:rsid w:val="00AE46A0"/>
    <w:rsid w:val="00AE497F"/>
    <w:rsid w:val="00AE6D2B"/>
    <w:rsid w:val="00AE7EBF"/>
    <w:rsid w:val="00B0035B"/>
    <w:rsid w:val="00B00AB8"/>
    <w:rsid w:val="00B018D6"/>
    <w:rsid w:val="00B06FA2"/>
    <w:rsid w:val="00B10C0A"/>
    <w:rsid w:val="00B1592A"/>
    <w:rsid w:val="00B159D3"/>
    <w:rsid w:val="00B170A2"/>
    <w:rsid w:val="00B1788E"/>
    <w:rsid w:val="00B2071A"/>
    <w:rsid w:val="00B20DDB"/>
    <w:rsid w:val="00B24E9B"/>
    <w:rsid w:val="00B31D7E"/>
    <w:rsid w:val="00B32152"/>
    <w:rsid w:val="00B332BC"/>
    <w:rsid w:val="00B33600"/>
    <w:rsid w:val="00B3437C"/>
    <w:rsid w:val="00B35042"/>
    <w:rsid w:val="00B3640A"/>
    <w:rsid w:val="00B41B6D"/>
    <w:rsid w:val="00B41D3B"/>
    <w:rsid w:val="00B43D23"/>
    <w:rsid w:val="00B466E0"/>
    <w:rsid w:val="00B474F0"/>
    <w:rsid w:val="00B500BA"/>
    <w:rsid w:val="00B534E6"/>
    <w:rsid w:val="00B54C68"/>
    <w:rsid w:val="00B55AAE"/>
    <w:rsid w:val="00B617D7"/>
    <w:rsid w:val="00B6339A"/>
    <w:rsid w:val="00B658F6"/>
    <w:rsid w:val="00B6792A"/>
    <w:rsid w:val="00B73084"/>
    <w:rsid w:val="00B74B2F"/>
    <w:rsid w:val="00B7542C"/>
    <w:rsid w:val="00B754D4"/>
    <w:rsid w:val="00B836CB"/>
    <w:rsid w:val="00B86A10"/>
    <w:rsid w:val="00B8756E"/>
    <w:rsid w:val="00B910DD"/>
    <w:rsid w:val="00B97DFF"/>
    <w:rsid w:val="00BB0299"/>
    <w:rsid w:val="00BB4F34"/>
    <w:rsid w:val="00BB5081"/>
    <w:rsid w:val="00BB644E"/>
    <w:rsid w:val="00BC13F5"/>
    <w:rsid w:val="00BD6D42"/>
    <w:rsid w:val="00BD7E38"/>
    <w:rsid w:val="00BE09DF"/>
    <w:rsid w:val="00BE0DC7"/>
    <w:rsid w:val="00BE1ADC"/>
    <w:rsid w:val="00BE727F"/>
    <w:rsid w:val="00BE7535"/>
    <w:rsid w:val="00BF1047"/>
    <w:rsid w:val="00BF153E"/>
    <w:rsid w:val="00BF547A"/>
    <w:rsid w:val="00BF562C"/>
    <w:rsid w:val="00C0258C"/>
    <w:rsid w:val="00C059B6"/>
    <w:rsid w:val="00C162FF"/>
    <w:rsid w:val="00C16E31"/>
    <w:rsid w:val="00C226EE"/>
    <w:rsid w:val="00C236AE"/>
    <w:rsid w:val="00C26314"/>
    <w:rsid w:val="00C30DD7"/>
    <w:rsid w:val="00C42ADF"/>
    <w:rsid w:val="00C439D0"/>
    <w:rsid w:val="00C442E4"/>
    <w:rsid w:val="00C44F74"/>
    <w:rsid w:val="00C46E00"/>
    <w:rsid w:val="00C60A6A"/>
    <w:rsid w:val="00C64296"/>
    <w:rsid w:val="00C64CBA"/>
    <w:rsid w:val="00C64E78"/>
    <w:rsid w:val="00C817C0"/>
    <w:rsid w:val="00C87EAE"/>
    <w:rsid w:val="00C9450A"/>
    <w:rsid w:val="00C94BB9"/>
    <w:rsid w:val="00C9632D"/>
    <w:rsid w:val="00CA1F46"/>
    <w:rsid w:val="00CA24DC"/>
    <w:rsid w:val="00CB2ED2"/>
    <w:rsid w:val="00CB2EE0"/>
    <w:rsid w:val="00CB3104"/>
    <w:rsid w:val="00CB3A03"/>
    <w:rsid w:val="00CB4E52"/>
    <w:rsid w:val="00CB6442"/>
    <w:rsid w:val="00CC3CAC"/>
    <w:rsid w:val="00CC5F7E"/>
    <w:rsid w:val="00CD397E"/>
    <w:rsid w:val="00CE4101"/>
    <w:rsid w:val="00CE41F7"/>
    <w:rsid w:val="00CE4CC6"/>
    <w:rsid w:val="00CE5E08"/>
    <w:rsid w:val="00CE6496"/>
    <w:rsid w:val="00CE665B"/>
    <w:rsid w:val="00CF3821"/>
    <w:rsid w:val="00CF3DE4"/>
    <w:rsid w:val="00CF633B"/>
    <w:rsid w:val="00D015BF"/>
    <w:rsid w:val="00D05CDA"/>
    <w:rsid w:val="00D06988"/>
    <w:rsid w:val="00D072F3"/>
    <w:rsid w:val="00D154B9"/>
    <w:rsid w:val="00D16B09"/>
    <w:rsid w:val="00D17F8A"/>
    <w:rsid w:val="00D25DB5"/>
    <w:rsid w:val="00D3061C"/>
    <w:rsid w:val="00D31555"/>
    <w:rsid w:val="00D33B75"/>
    <w:rsid w:val="00D34A44"/>
    <w:rsid w:val="00D35F01"/>
    <w:rsid w:val="00D43891"/>
    <w:rsid w:val="00D43C14"/>
    <w:rsid w:val="00D441C3"/>
    <w:rsid w:val="00D4755A"/>
    <w:rsid w:val="00D51240"/>
    <w:rsid w:val="00D5168E"/>
    <w:rsid w:val="00D62CF0"/>
    <w:rsid w:val="00D652BA"/>
    <w:rsid w:val="00D73775"/>
    <w:rsid w:val="00D85935"/>
    <w:rsid w:val="00D91640"/>
    <w:rsid w:val="00D94A06"/>
    <w:rsid w:val="00D95832"/>
    <w:rsid w:val="00DA2164"/>
    <w:rsid w:val="00DA387F"/>
    <w:rsid w:val="00DB208C"/>
    <w:rsid w:val="00DB4910"/>
    <w:rsid w:val="00DB6A01"/>
    <w:rsid w:val="00DB6F21"/>
    <w:rsid w:val="00DC2E7D"/>
    <w:rsid w:val="00DC6C02"/>
    <w:rsid w:val="00DC7B38"/>
    <w:rsid w:val="00DE0A72"/>
    <w:rsid w:val="00DE5382"/>
    <w:rsid w:val="00DE729E"/>
    <w:rsid w:val="00DE73B2"/>
    <w:rsid w:val="00DF0CA0"/>
    <w:rsid w:val="00DF2B51"/>
    <w:rsid w:val="00DF3F8E"/>
    <w:rsid w:val="00DF7CB5"/>
    <w:rsid w:val="00DF7EAC"/>
    <w:rsid w:val="00E00162"/>
    <w:rsid w:val="00E03A96"/>
    <w:rsid w:val="00E074AE"/>
    <w:rsid w:val="00E1197F"/>
    <w:rsid w:val="00E174A1"/>
    <w:rsid w:val="00E259A6"/>
    <w:rsid w:val="00E277F6"/>
    <w:rsid w:val="00E318E4"/>
    <w:rsid w:val="00E33649"/>
    <w:rsid w:val="00E337A6"/>
    <w:rsid w:val="00E36217"/>
    <w:rsid w:val="00E41079"/>
    <w:rsid w:val="00E417AA"/>
    <w:rsid w:val="00E44F82"/>
    <w:rsid w:val="00E5078A"/>
    <w:rsid w:val="00E51AA2"/>
    <w:rsid w:val="00E51CBF"/>
    <w:rsid w:val="00E5295C"/>
    <w:rsid w:val="00E610B0"/>
    <w:rsid w:val="00E723FC"/>
    <w:rsid w:val="00E72CC2"/>
    <w:rsid w:val="00E73237"/>
    <w:rsid w:val="00E808DE"/>
    <w:rsid w:val="00E83DEF"/>
    <w:rsid w:val="00E845C0"/>
    <w:rsid w:val="00E8584A"/>
    <w:rsid w:val="00E85ACE"/>
    <w:rsid w:val="00E903A9"/>
    <w:rsid w:val="00E93B1D"/>
    <w:rsid w:val="00E93B22"/>
    <w:rsid w:val="00EA02F9"/>
    <w:rsid w:val="00EA09D3"/>
    <w:rsid w:val="00EA0A8D"/>
    <w:rsid w:val="00EA27A5"/>
    <w:rsid w:val="00EA4753"/>
    <w:rsid w:val="00EA5E7A"/>
    <w:rsid w:val="00EA6668"/>
    <w:rsid w:val="00EA685B"/>
    <w:rsid w:val="00EB1659"/>
    <w:rsid w:val="00EB76A2"/>
    <w:rsid w:val="00EC0B86"/>
    <w:rsid w:val="00EC2179"/>
    <w:rsid w:val="00EC5C36"/>
    <w:rsid w:val="00EC7293"/>
    <w:rsid w:val="00ED0FF0"/>
    <w:rsid w:val="00ED71D4"/>
    <w:rsid w:val="00EF279B"/>
    <w:rsid w:val="00EF3346"/>
    <w:rsid w:val="00F0092A"/>
    <w:rsid w:val="00F01A70"/>
    <w:rsid w:val="00F036F7"/>
    <w:rsid w:val="00F054A9"/>
    <w:rsid w:val="00F05604"/>
    <w:rsid w:val="00F0699F"/>
    <w:rsid w:val="00F114CD"/>
    <w:rsid w:val="00F12F44"/>
    <w:rsid w:val="00F13289"/>
    <w:rsid w:val="00F14663"/>
    <w:rsid w:val="00F2058C"/>
    <w:rsid w:val="00F232AC"/>
    <w:rsid w:val="00F27AB8"/>
    <w:rsid w:val="00F37686"/>
    <w:rsid w:val="00F403BA"/>
    <w:rsid w:val="00F4375D"/>
    <w:rsid w:val="00F43832"/>
    <w:rsid w:val="00F504A4"/>
    <w:rsid w:val="00F50EF6"/>
    <w:rsid w:val="00F53630"/>
    <w:rsid w:val="00F55A51"/>
    <w:rsid w:val="00F574FC"/>
    <w:rsid w:val="00F57C39"/>
    <w:rsid w:val="00F57E39"/>
    <w:rsid w:val="00F57FDE"/>
    <w:rsid w:val="00F61BC6"/>
    <w:rsid w:val="00F667B8"/>
    <w:rsid w:val="00F7073F"/>
    <w:rsid w:val="00F707EF"/>
    <w:rsid w:val="00F70853"/>
    <w:rsid w:val="00F74226"/>
    <w:rsid w:val="00F77203"/>
    <w:rsid w:val="00F81EB4"/>
    <w:rsid w:val="00F8558D"/>
    <w:rsid w:val="00F91E67"/>
    <w:rsid w:val="00F93FD4"/>
    <w:rsid w:val="00FA32B7"/>
    <w:rsid w:val="00FA4CCE"/>
    <w:rsid w:val="00FA5DE7"/>
    <w:rsid w:val="00FA5E07"/>
    <w:rsid w:val="00FA76BF"/>
    <w:rsid w:val="00FB3E25"/>
    <w:rsid w:val="00FB4EF4"/>
    <w:rsid w:val="00FC0A7F"/>
    <w:rsid w:val="00FC1D4D"/>
    <w:rsid w:val="00FC2892"/>
    <w:rsid w:val="00FC610C"/>
    <w:rsid w:val="00FC7B1A"/>
    <w:rsid w:val="00FD3DA8"/>
    <w:rsid w:val="00FD5509"/>
    <w:rsid w:val="00FD5884"/>
    <w:rsid w:val="00FD594A"/>
    <w:rsid w:val="00FD713F"/>
    <w:rsid w:val="00FE3848"/>
    <w:rsid w:val="00FF2592"/>
    <w:rsid w:val="00FF5AD9"/>
    <w:rsid w:val="00FF73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713F"/>
    <w:pPr>
      <w:tabs>
        <w:tab w:val="center" w:pos="4252"/>
        <w:tab w:val="right" w:pos="8504"/>
      </w:tabs>
    </w:pPr>
  </w:style>
  <w:style w:type="character" w:customStyle="1" w:styleId="EncabezadoCar">
    <w:name w:val="Encabezado Car"/>
    <w:basedOn w:val="Fuentedeprrafopredeter"/>
    <w:link w:val="Encabezado"/>
    <w:uiPriority w:val="99"/>
    <w:rsid w:val="00FD713F"/>
  </w:style>
  <w:style w:type="paragraph" w:styleId="Piedepgina">
    <w:name w:val="footer"/>
    <w:basedOn w:val="Normal"/>
    <w:link w:val="PiedepginaCar"/>
    <w:uiPriority w:val="99"/>
    <w:semiHidden/>
    <w:unhideWhenUsed/>
    <w:rsid w:val="00FD713F"/>
    <w:pPr>
      <w:tabs>
        <w:tab w:val="center" w:pos="4252"/>
        <w:tab w:val="right" w:pos="8504"/>
      </w:tabs>
    </w:pPr>
  </w:style>
  <w:style w:type="character" w:customStyle="1" w:styleId="PiedepginaCar">
    <w:name w:val="Pie de página Car"/>
    <w:basedOn w:val="Fuentedeprrafopredeter"/>
    <w:link w:val="Piedepgina"/>
    <w:uiPriority w:val="99"/>
    <w:semiHidden/>
    <w:rsid w:val="00FD713F"/>
  </w:style>
  <w:style w:type="character" w:styleId="Hipervnculo">
    <w:name w:val="Hyperlink"/>
    <w:basedOn w:val="Fuentedeprrafopredeter"/>
    <w:uiPriority w:val="99"/>
    <w:unhideWhenUsed/>
    <w:rsid w:val="009226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57226">
      <w:bodyDiv w:val="1"/>
      <w:marLeft w:val="0"/>
      <w:marRight w:val="0"/>
      <w:marTop w:val="0"/>
      <w:marBottom w:val="0"/>
      <w:divBdr>
        <w:top w:val="none" w:sz="0" w:space="0" w:color="auto"/>
        <w:left w:val="none" w:sz="0" w:space="0" w:color="auto"/>
        <w:bottom w:val="none" w:sz="0" w:space="0" w:color="auto"/>
        <w:right w:val="none" w:sz="0" w:space="0" w:color="auto"/>
      </w:divBdr>
    </w:div>
    <w:div w:id="38820094">
      <w:bodyDiv w:val="1"/>
      <w:marLeft w:val="0"/>
      <w:marRight w:val="0"/>
      <w:marTop w:val="0"/>
      <w:marBottom w:val="0"/>
      <w:divBdr>
        <w:top w:val="none" w:sz="0" w:space="0" w:color="auto"/>
        <w:left w:val="none" w:sz="0" w:space="0" w:color="auto"/>
        <w:bottom w:val="none" w:sz="0" w:space="0" w:color="auto"/>
        <w:right w:val="none" w:sz="0" w:space="0" w:color="auto"/>
      </w:divBdr>
    </w:div>
    <w:div w:id="166140945">
      <w:bodyDiv w:val="1"/>
      <w:marLeft w:val="0"/>
      <w:marRight w:val="0"/>
      <w:marTop w:val="0"/>
      <w:marBottom w:val="0"/>
      <w:divBdr>
        <w:top w:val="none" w:sz="0" w:space="0" w:color="auto"/>
        <w:left w:val="none" w:sz="0" w:space="0" w:color="auto"/>
        <w:bottom w:val="none" w:sz="0" w:space="0" w:color="auto"/>
        <w:right w:val="none" w:sz="0" w:space="0" w:color="auto"/>
      </w:divBdr>
    </w:div>
    <w:div w:id="205797146">
      <w:bodyDiv w:val="1"/>
      <w:marLeft w:val="0"/>
      <w:marRight w:val="0"/>
      <w:marTop w:val="0"/>
      <w:marBottom w:val="0"/>
      <w:divBdr>
        <w:top w:val="none" w:sz="0" w:space="0" w:color="auto"/>
        <w:left w:val="none" w:sz="0" w:space="0" w:color="auto"/>
        <w:bottom w:val="none" w:sz="0" w:space="0" w:color="auto"/>
        <w:right w:val="none" w:sz="0" w:space="0" w:color="auto"/>
      </w:divBdr>
    </w:div>
    <w:div w:id="340159848">
      <w:bodyDiv w:val="1"/>
      <w:marLeft w:val="0"/>
      <w:marRight w:val="0"/>
      <w:marTop w:val="0"/>
      <w:marBottom w:val="0"/>
      <w:divBdr>
        <w:top w:val="none" w:sz="0" w:space="0" w:color="auto"/>
        <w:left w:val="none" w:sz="0" w:space="0" w:color="auto"/>
        <w:bottom w:val="none" w:sz="0" w:space="0" w:color="auto"/>
        <w:right w:val="none" w:sz="0" w:space="0" w:color="auto"/>
      </w:divBdr>
    </w:div>
    <w:div w:id="479806760">
      <w:bodyDiv w:val="1"/>
      <w:marLeft w:val="0"/>
      <w:marRight w:val="0"/>
      <w:marTop w:val="0"/>
      <w:marBottom w:val="0"/>
      <w:divBdr>
        <w:top w:val="none" w:sz="0" w:space="0" w:color="auto"/>
        <w:left w:val="none" w:sz="0" w:space="0" w:color="auto"/>
        <w:bottom w:val="none" w:sz="0" w:space="0" w:color="auto"/>
        <w:right w:val="none" w:sz="0" w:space="0" w:color="auto"/>
      </w:divBdr>
      <w:divsChild>
        <w:div w:id="1663462526">
          <w:marLeft w:val="0"/>
          <w:marRight w:val="0"/>
          <w:marTop w:val="0"/>
          <w:marBottom w:val="0"/>
          <w:divBdr>
            <w:top w:val="none" w:sz="0" w:space="0" w:color="auto"/>
            <w:left w:val="none" w:sz="0" w:space="0" w:color="auto"/>
            <w:bottom w:val="none" w:sz="0" w:space="0" w:color="auto"/>
            <w:right w:val="none" w:sz="0" w:space="0" w:color="auto"/>
          </w:divBdr>
          <w:divsChild>
            <w:div w:id="360979457">
              <w:marLeft w:val="0"/>
              <w:marRight w:val="0"/>
              <w:marTop w:val="0"/>
              <w:marBottom w:val="0"/>
              <w:divBdr>
                <w:top w:val="none" w:sz="0" w:space="0" w:color="auto"/>
                <w:left w:val="none" w:sz="0" w:space="0" w:color="auto"/>
                <w:bottom w:val="none" w:sz="0" w:space="0" w:color="auto"/>
                <w:right w:val="none" w:sz="0" w:space="0" w:color="auto"/>
              </w:divBdr>
              <w:divsChild>
                <w:div w:id="867372191">
                  <w:marLeft w:val="0"/>
                  <w:marRight w:val="0"/>
                  <w:marTop w:val="0"/>
                  <w:marBottom w:val="0"/>
                  <w:divBdr>
                    <w:top w:val="none" w:sz="0" w:space="0" w:color="auto"/>
                    <w:left w:val="none" w:sz="0" w:space="0" w:color="auto"/>
                    <w:bottom w:val="none" w:sz="0" w:space="0" w:color="auto"/>
                    <w:right w:val="none" w:sz="0" w:space="0" w:color="auto"/>
                  </w:divBdr>
                  <w:divsChild>
                    <w:div w:id="1024671559">
                      <w:marLeft w:val="0"/>
                      <w:marRight w:val="0"/>
                      <w:marTop w:val="0"/>
                      <w:marBottom w:val="0"/>
                      <w:divBdr>
                        <w:top w:val="none" w:sz="0" w:space="0" w:color="auto"/>
                        <w:left w:val="none" w:sz="0" w:space="0" w:color="auto"/>
                        <w:bottom w:val="none" w:sz="0" w:space="0" w:color="auto"/>
                        <w:right w:val="none" w:sz="0" w:space="0" w:color="auto"/>
                      </w:divBdr>
                      <w:divsChild>
                        <w:div w:id="87583139">
                          <w:marLeft w:val="0"/>
                          <w:marRight w:val="0"/>
                          <w:marTop w:val="0"/>
                          <w:marBottom w:val="0"/>
                          <w:divBdr>
                            <w:top w:val="none" w:sz="0" w:space="0" w:color="auto"/>
                            <w:left w:val="none" w:sz="0" w:space="0" w:color="auto"/>
                            <w:bottom w:val="none" w:sz="0" w:space="0" w:color="auto"/>
                            <w:right w:val="none" w:sz="0" w:space="0" w:color="auto"/>
                          </w:divBdr>
                          <w:divsChild>
                            <w:div w:id="13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1949">
                  <w:marLeft w:val="0"/>
                  <w:marRight w:val="0"/>
                  <w:marTop w:val="0"/>
                  <w:marBottom w:val="0"/>
                  <w:divBdr>
                    <w:top w:val="none" w:sz="0" w:space="0" w:color="auto"/>
                    <w:left w:val="none" w:sz="0" w:space="0" w:color="auto"/>
                    <w:bottom w:val="none" w:sz="0" w:space="0" w:color="auto"/>
                    <w:right w:val="none" w:sz="0" w:space="0" w:color="auto"/>
                  </w:divBdr>
                  <w:divsChild>
                    <w:div w:id="2117482757">
                      <w:marLeft w:val="0"/>
                      <w:marRight w:val="0"/>
                      <w:marTop w:val="0"/>
                      <w:marBottom w:val="0"/>
                      <w:divBdr>
                        <w:top w:val="none" w:sz="0" w:space="0" w:color="auto"/>
                        <w:left w:val="none" w:sz="0" w:space="0" w:color="auto"/>
                        <w:bottom w:val="none" w:sz="0" w:space="0" w:color="auto"/>
                        <w:right w:val="none" w:sz="0" w:space="0" w:color="auto"/>
                      </w:divBdr>
                      <w:divsChild>
                        <w:div w:id="75826513">
                          <w:marLeft w:val="0"/>
                          <w:marRight w:val="0"/>
                          <w:marTop w:val="0"/>
                          <w:marBottom w:val="0"/>
                          <w:divBdr>
                            <w:top w:val="none" w:sz="0" w:space="0" w:color="auto"/>
                            <w:left w:val="none" w:sz="0" w:space="0" w:color="auto"/>
                            <w:bottom w:val="none" w:sz="0" w:space="0" w:color="auto"/>
                            <w:right w:val="none" w:sz="0" w:space="0" w:color="auto"/>
                          </w:divBdr>
                          <w:divsChild>
                            <w:div w:id="1515918394">
                              <w:marLeft w:val="0"/>
                              <w:marRight w:val="0"/>
                              <w:marTop w:val="0"/>
                              <w:marBottom w:val="0"/>
                              <w:divBdr>
                                <w:top w:val="none" w:sz="0" w:space="0" w:color="auto"/>
                                <w:left w:val="none" w:sz="0" w:space="0" w:color="auto"/>
                                <w:bottom w:val="none" w:sz="0" w:space="0" w:color="auto"/>
                                <w:right w:val="none" w:sz="0" w:space="0" w:color="auto"/>
                              </w:divBdr>
                              <w:divsChild>
                                <w:div w:id="1909414710">
                                  <w:marLeft w:val="0"/>
                                  <w:marRight w:val="0"/>
                                  <w:marTop w:val="0"/>
                                  <w:marBottom w:val="0"/>
                                  <w:divBdr>
                                    <w:top w:val="none" w:sz="0" w:space="0" w:color="auto"/>
                                    <w:left w:val="none" w:sz="0" w:space="0" w:color="auto"/>
                                    <w:bottom w:val="none" w:sz="0" w:space="0" w:color="auto"/>
                                    <w:right w:val="none" w:sz="0" w:space="0" w:color="auto"/>
                                  </w:divBdr>
                                  <w:divsChild>
                                    <w:div w:id="606472472">
                                      <w:marLeft w:val="0"/>
                                      <w:marRight w:val="0"/>
                                      <w:marTop w:val="0"/>
                                      <w:marBottom w:val="0"/>
                                      <w:divBdr>
                                        <w:top w:val="none" w:sz="0" w:space="0" w:color="auto"/>
                                        <w:left w:val="none" w:sz="0" w:space="0" w:color="auto"/>
                                        <w:bottom w:val="none" w:sz="0" w:space="0" w:color="auto"/>
                                        <w:right w:val="none" w:sz="0" w:space="0" w:color="auto"/>
                                      </w:divBdr>
                                      <w:divsChild>
                                        <w:div w:id="839006074">
                                          <w:marLeft w:val="0"/>
                                          <w:marRight w:val="0"/>
                                          <w:marTop w:val="0"/>
                                          <w:marBottom w:val="0"/>
                                          <w:divBdr>
                                            <w:top w:val="none" w:sz="0" w:space="0" w:color="auto"/>
                                            <w:left w:val="none" w:sz="0" w:space="0" w:color="auto"/>
                                            <w:bottom w:val="none" w:sz="0" w:space="0" w:color="auto"/>
                                            <w:right w:val="none" w:sz="0" w:space="0" w:color="auto"/>
                                          </w:divBdr>
                                          <w:divsChild>
                                            <w:div w:id="727919527">
                                              <w:marLeft w:val="0"/>
                                              <w:marRight w:val="0"/>
                                              <w:marTop w:val="0"/>
                                              <w:marBottom w:val="0"/>
                                              <w:divBdr>
                                                <w:top w:val="none" w:sz="0" w:space="0" w:color="auto"/>
                                                <w:left w:val="none" w:sz="0" w:space="0" w:color="auto"/>
                                                <w:bottom w:val="none" w:sz="0" w:space="0" w:color="auto"/>
                                                <w:right w:val="none" w:sz="0" w:space="0" w:color="auto"/>
                                              </w:divBdr>
                                              <w:divsChild>
                                                <w:div w:id="791173379">
                                                  <w:marLeft w:val="0"/>
                                                  <w:marRight w:val="0"/>
                                                  <w:marTop w:val="0"/>
                                                  <w:marBottom w:val="0"/>
                                                  <w:divBdr>
                                                    <w:top w:val="none" w:sz="0" w:space="0" w:color="auto"/>
                                                    <w:left w:val="none" w:sz="0" w:space="0" w:color="auto"/>
                                                    <w:bottom w:val="none" w:sz="0" w:space="0" w:color="auto"/>
                                                    <w:right w:val="none" w:sz="0" w:space="0" w:color="auto"/>
                                                  </w:divBdr>
                                                </w:div>
                                                <w:div w:id="20884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368">
                                          <w:marLeft w:val="0"/>
                                          <w:marRight w:val="0"/>
                                          <w:marTop w:val="0"/>
                                          <w:marBottom w:val="0"/>
                                          <w:divBdr>
                                            <w:top w:val="none" w:sz="0" w:space="0" w:color="auto"/>
                                            <w:left w:val="none" w:sz="0" w:space="0" w:color="auto"/>
                                            <w:bottom w:val="none" w:sz="0" w:space="0" w:color="auto"/>
                                            <w:right w:val="none" w:sz="0" w:space="0" w:color="auto"/>
                                          </w:divBdr>
                                          <w:divsChild>
                                            <w:div w:id="1941722408">
                                              <w:marLeft w:val="0"/>
                                              <w:marRight w:val="0"/>
                                              <w:marTop w:val="0"/>
                                              <w:marBottom w:val="0"/>
                                              <w:divBdr>
                                                <w:top w:val="none" w:sz="0" w:space="0" w:color="auto"/>
                                                <w:left w:val="none" w:sz="0" w:space="0" w:color="auto"/>
                                                <w:bottom w:val="none" w:sz="0" w:space="0" w:color="auto"/>
                                                <w:right w:val="none" w:sz="0" w:space="0" w:color="auto"/>
                                              </w:divBdr>
                                              <w:divsChild>
                                                <w:div w:id="17538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52756">
                          <w:marLeft w:val="0"/>
                          <w:marRight w:val="0"/>
                          <w:marTop w:val="0"/>
                          <w:marBottom w:val="0"/>
                          <w:divBdr>
                            <w:top w:val="none" w:sz="0" w:space="0" w:color="auto"/>
                            <w:left w:val="none" w:sz="0" w:space="0" w:color="auto"/>
                            <w:bottom w:val="none" w:sz="0" w:space="0" w:color="auto"/>
                            <w:right w:val="none" w:sz="0" w:space="0" w:color="auto"/>
                          </w:divBdr>
                          <w:divsChild>
                            <w:div w:id="1289894844">
                              <w:marLeft w:val="0"/>
                              <w:marRight w:val="0"/>
                              <w:marTop w:val="0"/>
                              <w:marBottom w:val="0"/>
                              <w:divBdr>
                                <w:top w:val="none" w:sz="0" w:space="0" w:color="auto"/>
                                <w:left w:val="none" w:sz="0" w:space="0" w:color="auto"/>
                                <w:bottom w:val="none" w:sz="0" w:space="0" w:color="auto"/>
                                <w:right w:val="none" w:sz="0" w:space="0" w:color="auto"/>
                              </w:divBdr>
                              <w:divsChild>
                                <w:div w:id="903686132">
                                  <w:marLeft w:val="0"/>
                                  <w:marRight w:val="0"/>
                                  <w:marTop w:val="0"/>
                                  <w:marBottom w:val="0"/>
                                  <w:divBdr>
                                    <w:top w:val="none" w:sz="0" w:space="0" w:color="auto"/>
                                    <w:left w:val="none" w:sz="0" w:space="0" w:color="auto"/>
                                    <w:bottom w:val="none" w:sz="0" w:space="0" w:color="auto"/>
                                    <w:right w:val="none" w:sz="0" w:space="0" w:color="auto"/>
                                  </w:divBdr>
                                  <w:divsChild>
                                    <w:div w:id="1541824543">
                                      <w:marLeft w:val="0"/>
                                      <w:marRight w:val="0"/>
                                      <w:marTop w:val="0"/>
                                      <w:marBottom w:val="0"/>
                                      <w:divBdr>
                                        <w:top w:val="none" w:sz="0" w:space="0" w:color="auto"/>
                                        <w:left w:val="none" w:sz="0" w:space="0" w:color="auto"/>
                                        <w:bottom w:val="none" w:sz="0" w:space="0" w:color="auto"/>
                                        <w:right w:val="none" w:sz="0" w:space="0" w:color="auto"/>
                                      </w:divBdr>
                                      <w:divsChild>
                                        <w:div w:id="1740513909">
                                          <w:marLeft w:val="0"/>
                                          <w:marRight w:val="0"/>
                                          <w:marTop w:val="0"/>
                                          <w:marBottom w:val="0"/>
                                          <w:divBdr>
                                            <w:top w:val="none" w:sz="0" w:space="0" w:color="auto"/>
                                            <w:left w:val="none" w:sz="0" w:space="0" w:color="auto"/>
                                            <w:bottom w:val="none" w:sz="0" w:space="0" w:color="auto"/>
                                            <w:right w:val="none" w:sz="0" w:space="0" w:color="auto"/>
                                          </w:divBdr>
                                          <w:divsChild>
                                            <w:div w:id="792331826">
                                              <w:marLeft w:val="0"/>
                                              <w:marRight w:val="0"/>
                                              <w:marTop w:val="0"/>
                                              <w:marBottom w:val="0"/>
                                              <w:divBdr>
                                                <w:top w:val="none" w:sz="0" w:space="0" w:color="auto"/>
                                                <w:left w:val="none" w:sz="0" w:space="0" w:color="auto"/>
                                                <w:bottom w:val="none" w:sz="0" w:space="0" w:color="auto"/>
                                                <w:right w:val="none" w:sz="0" w:space="0" w:color="auto"/>
                                              </w:divBdr>
                                              <w:divsChild>
                                                <w:div w:id="654384553">
                                                  <w:marLeft w:val="0"/>
                                                  <w:marRight w:val="0"/>
                                                  <w:marTop w:val="0"/>
                                                  <w:marBottom w:val="0"/>
                                                  <w:divBdr>
                                                    <w:top w:val="none" w:sz="0" w:space="0" w:color="auto"/>
                                                    <w:left w:val="none" w:sz="0" w:space="0" w:color="auto"/>
                                                    <w:bottom w:val="none" w:sz="0" w:space="0" w:color="auto"/>
                                                    <w:right w:val="none" w:sz="0" w:space="0" w:color="auto"/>
                                                  </w:divBdr>
                                                  <w:divsChild>
                                                    <w:div w:id="1899583268">
                                                      <w:marLeft w:val="0"/>
                                                      <w:marRight w:val="0"/>
                                                      <w:marTop w:val="0"/>
                                                      <w:marBottom w:val="0"/>
                                                      <w:divBdr>
                                                        <w:top w:val="none" w:sz="0" w:space="0" w:color="auto"/>
                                                        <w:left w:val="none" w:sz="0" w:space="0" w:color="auto"/>
                                                        <w:bottom w:val="none" w:sz="0" w:space="0" w:color="auto"/>
                                                        <w:right w:val="none" w:sz="0" w:space="0" w:color="auto"/>
                                                      </w:divBdr>
                                                    </w:div>
                                                  </w:divsChild>
                                                </w:div>
                                                <w:div w:id="920481190">
                                                  <w:marLeft w:val="0"/>
                                                  <w:marRight w:val="0"/>
                                                  <w:marTop w:val="0"/>
                                                  <w:marBottom w:val="0"/>
                                                  <w:divBdr>
                                                    <w:top w:val="none" w:sz="0" w:space="0" w:color="auto"/>
                                                    <w:left w:val="none" w:sz="0" w:space="0" w:color="auto"/>
                                                    <w:bottom w:val="none" w:sz="0" w:space="0" w:color="auto"/>
                                                    <w:right w:val="none" w:sz="0" w:space="0" w:color="auto"/>
                                                  </w:divBdr>
                                                  <w:divsChild>
                                                    <w:div w:id="1129126822">
                                                      <w:marLeft w:val="0"/>
                                                      <w:marRight w:val="0"/>
                                                      <w:marTop w:val="0"/>
                                                      <w:marBottom w:val="0"/>
                                                      <w:divBdr>
                                                        <w:top w:val="none" w:sz="0" w:space="0" w:color="auto"/>
                                                        <w:left w:val="none" w:sz="0" w:space="0" w:color="auto"/>
                                                        <w:bottom w:val="none" w:sz="0" w:space="0" w:color="auto"/>
                                                        <w:right w:val="none" w:sz="0" w:space="0" w:color="auto"/>
                                                      </w:divBdr>
                                                      <w:divsChild>
                                                        <w:div w:id="1599413281">
                                                          <w:marLeft w:val="0"/>
                                                          <w:marRight w:val="0"/>
                                                          <w:marTop w:val="0"/>
                                                          <w:marBottom w:val="0"/>
                                                          <w:divBdr>
                                                            <w:top w:val="none" w:sz="0" w:space="0" w:color="auto"/>
                                                            <w:left w:val="none" w:sz="0" w:space="0" w:color="auto"/>
                                                            <w:bottom w:val="none" w:sz="0" w:space="0" w:color="auto"/>
                                                            <w:right w:val="none" w:sz="0" w:space="0" w:color="auto"/>
                                                          </w:divBdr>
                                                        </w:div>
                                                        <w:div w:id="955991562">
                                                          <w:marLeft w:val="0"/>
                                                          <w:marRight w:val="0"/>
                                                          <w:marTop w:val="0"/>
                                                          <w:marBottom w:val="0"/>
                                                          <w:divBdr>
                                                            <w:top w:val="none" w:sz="0" w:space="0" w:color="auto"/>
                                                            <w:left w:val="none" w:sz="0" w:space="0" w:color="auto"/>
                                                            <w:bottom w:val="none" w:sz="0" w:space="0" w:color="auto"/>
                                                            <w:right w:val="none" w:sz="0" w:space="0" w:color="auto"/>
                                                          </w:divBdr>
                                                        </w:div>
                                                        <w:div w:id="2024165560">
                                                          <w:marLeft w:val="0"/>
                                                          <w:marRight w:val="0"/>
                                                          <w:marTop w:val="0"/>
                                                          <w:marBottom w:val="0"/>
                                                          <w:divBdr>
                                                            <w:top w:val="none" w:sz="0" w:space="0" w:color="auto"/>
                                                            <w:left w:val="none" w:sz="0" w:space="0" w:color="auto"/>
                                                            <w:bottom w:val="none" w:sz="0" w:space="0" w:color="auto"/>
                                                            <w:right w:val="none" w:sz="0" w:space="0" w:color="auto"/>
                                                          </w:divBdr>
                                                        </w:div>
                                                        <w:div w:id="1239710789">
                                                          <w:marLeft w:val="0"/>
                                                          <w:marRight w:val="0"/>
                                                          <w:marTop w:val="0"/>
                                                          <w:marBottom w:val="0"/>
                                                          <w:divBdr>
                                                            <w:top w:val="none" w:sz="0" w:space="0" w:color="auto"/>
                                                            <w:left w:val="none" w:sz="0" w:space="0" w:color="auto"/>
                                                            <w:bottom w:val="none" w:sz="0" w:space="0" w:color="auto"/>
                                                            <w:right w:val="none" w:sz="0" w:space="0" w:color="auto"/>
                                                          </w:divBdr>
                                                        </w:div>
                                                        <w:div w:id="521280248">
                                                          <w:marLeft w:val="0"/>
                                                          <w:marRight w:val="0"/>
                                                          <w:marTop w:val="0"/>
                                                          <w:marBottom w:val="0"/>
                                                          <w:divBdr>
                                                            <w:top w:val="none" w:sz="0" w:space="0" w:color="auto"/>
                                                            <w:left w:val="none" w:sz="0" w:space="0" w:color="auto"/>
                                                            <w:bottom w:val="none" w:sz="0" w:space="0" w:color="auto"/>
                                                            <w:right w:val="none" w:sz="0" w:space="0" w:color="auto"/>
                                                          </w:divBdr>
                                                        </w:div>
                                                        <w:div w:id="5388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89633">
                                              <w:marLeft w:val="0"/>
                                              <w:marRight w:val="0"/>
                                              <w:marTop w:val="0"/>
                                              <w:marBottom w:val="0"/>
                                              <w:divBdr>
                                                <w:top w:val="none" w:sz="0" w:space="0" w:color="auto"/>
                                                <w:left w:val="none" w:sz="0" w:space="0" w:color="auto"/>
                                                <w:bottom w:val="none" w:sz="0" w:space="0" w:color="auto"/>
                                                <w:right w:val="none" w:sz="0" w:space="0" w:color="auto"/>
                                              </w:divBdr>
                                              <w:divsChild>
                                                <w:div w:id="512377798">
                                                  <w:marLeft w:val="0"/>
                                                  <w:marRight w:val="0"/>
                                                  <w:marTop w:val="0"/>
                                                  <w:marBottom w:val="0"/>
                                                  <w:divBdr>
                                                    <w:top w:val="none" w:sz="0" w:space="0" w:color="auto"/>
                                                    <w:left w:val="none" w:sz="0" w:space="0" w:color="auto"/>
                                                    <w:bottom w:val="none" w:sz="0" w:space="0" w:color="auto"/>
                                                    <w:right w:val="none" w:sz="0" w:space="0" w:color="auto"/>
                                                  </w:divBdr>
                                                  <w:divsChild>
                                                    <w:div w:id="941717510">
                                                      <w:marLeft w:val="0"/>
                                                      <w:marRight w:val="0"/>
                                                      <w:marTop w:val="0"/>
                                                      <w:marBottom w:val="0"/>
                                                      <w:divBdr>
                                                        <w:top w:val="none" w:sz="0" w:space="0" w:color="auto"/>
                                                        <w:left w:val="none" w:sz="0" w:space="0" w:color="auto"/>
                                                        <w:bottom w:val="none" w:sz="0" w:space="0" w:color="auto"/>
                                                        <w:right w:val="none" w:sz="0" w:space="0" w:color="auto"/>
                                                      </w:divBdr>
                                                      <w:divsChild>
                                                        <w:div w:id="11038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213">
                                          <w:marLeft w:val="0"/>
                                          <w:marRight w:val="0"/>
                                          <w:marTop w:val="0"/>
                                          <w:marBottom w:val="0"/>
                                          <w:divBdr>
                                            <w:top w:val="none" w:sz="0" w:space="0" w:color="auto"/>
                                            <w:left w:val="none" w:sz="0" w:space="0" w:color="auto"/>
                                            <w:bottom w:val="none" w:sz="0" w:space="0" w:color="auto"/>
                                            <w:right w:val="none" w:sz="0" w:space="0" w:color="auto"/>
                                          </w:divBdr>
                                          <w:divsChild>
                                            <w:div w:id="1856844069">
                                              <w:marLeft w:val="71"/>
                                              <w:marRight w:val="71"/>
                                              <w:marTop w:val="71"/>
                                              <w:marBottom w:val="71"/>
                                              <w:divBdr>
                                                <w:top w:val="none" w:sz="0" w:space="0" w:color="auto"/>
                                                <w:left w:val="none" w:sz="0" w:space="0" w:color="auto"/>
                                                <w:bottom w:val="none" w:sz="0" w:space="0" w:color="auto"/>
                                                <w:right w:val="none" w:sz="0" w:space="0" w:color="auto"/>
                                              </w:divBdr>
                                              <w:divsChild>
                                                <w:div w:id="1032223809">
                                                  <w:marLeft w:val="0"/>
                                                  <w:marRight w:val="0"/>
                                                  <w:marTop w:val="0"/>
                                                  <w:marBottom w:val="0"/>
                                                  <w:divBdr>
                                                    <w:top w:val="none" w:sz="0" w:space="0" w:color="auto"/>
                                                    <w:left w:val="none" w:sz="0" w:space="0" w:color="auto"/>
                                                    <w:bottom w:val="none" w:sz="0" w:space="0" w:color="auto"/>
                                                    <w:right w:val="none" w:sz="0" w:space="0" w:color="auto"/>
                                                  </w:divBdr>
                                                  <w:divsChild>
                                                    <w:div w:id="1892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0474">
                                          <w:marLeft w:val="0"/>
                                          <w:marRight w:val="0"/>
                                          <w:marTop w:val="0"/>
                                          <w:marBottom w:val="0"/>
                                          <w:divBdr>
                                            <w:top w:val="none" w:sz="0" w:space="0" w:color="auto"/>
                                            <w:left w:val="none" w:sz="0" w:space="0" w:color="auto"/>
                                            <w:bottom w:val="none" w:sz="0" w:space="0" w:color="auto"/>
                                            <w:right w:val="none" w:sz="0" w:space="0" w:color="auto"/>
                                          </w:divBdr>
                                          <w:divsChild>
                                            <w:div w:id="552229242">
                                              <w:marLeft w:val="35"/>
                                              <w:marRight w:val="35"/>
                                              <w:marTop w:val="0"/>
                                              <w:marBottom w:val="0"/>
                                              <w:divBdr>
                                                <w:top w:val="none" w:sz="0" w:space="0" w:color="auto"/>
                                                <w:left w:val="none" w:sz="0" w:space="0" w:color="auto"/>
                                                <w:bottom w:val="none" w:sz="0" w:space="0" w:color="auto"/>
                                                <w:right w:val="none" w:sz="0" w:space="0" w:color="auto"/>
                                              </w:divBdr>
                                              <w:divsChild>
                                                <w:div w:id="8186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8345">
                                          <w:marLeft w:val="0"/>
                                          <w:marRight w:val="0"/>
                                          <w:marTop w:val="0"/>
                                          <w:marBottom w:val="0"/>
                                          <w:divBdr>
                                            <w:top w:val="none" w:sz="0" w:space="0" w:color="auto"/>
                                            <w:left w:val="none" w:sz="0" w:space="0" w:color="auto"/>
                                            <w:bottom w:val="none" w:sz="0" w:space="0" w:color="auto"/>
                                            <w:right w:val="none" w:sz="0" w:space="0" w:color="auto"/>
                                          </w:divBdr>
                                          <w:divsChild>
                                            <w:div w:id="1921284388">
                                              <w:marLeft w:val="0"/>
                                              <w:marRight w:val="0"/>
                                              <w:marTop w:val="0"/>
                                              <w:marBottom w:val="0"/>
                                              <w:divBdr>
                                                <w:top w:val="none" w:sz="0" w:space="0" w:color="auto"/>
                                                <w:left w:val="none" w:sz="0" w:space="0" w:color="auto"/>
                                                <w:bottom w:val="none" w:sz="0" w:space="0" w:color="auto"/>
                                                <w:right w:val="none" w:sz="0" w:space="0" w:color="auto"/>
                                              </w:divBdr>
                                              <w:divsChild>
                                                <w:div w:id="161090390">
                                                  <w:marLeft w:val="0"/>
                                                  <w:marRight w:val="0"/>
                                                  <w:marTop w:val="0"/>
                                                  <w:marBottom w:val="0"/>
                                                  <w:divBdr>
                                                    <w:top w:val="none" w:sz="0" w:space="0" w:color="auto"/>
                                                    <w:left w:val="none" w:sz="0" w:space="0" w:color="auto"/>
                                                    <w:bottom w:val="none" w:sz="0" w:space="0" w:color="auto"/>
                                                    <w:right w:val="none" w:sz="0" w:space="0" w:color="auto"/>
                                                  </w:divBdr>
                                                </w:div>
                                              </w:divsChild>
                                            </w:div>
                                            <w:div w:id="988368502">
                                              <w:marLeft w:val="0"/>
                                              <w:marRight w:val="0"/>
                                              <w:marTop w:val="0"/>
                                              <w:marBottom w:val="0"/>
                                              <w:divBdr>
                                                <w:top w:val="none" w:sz="0" w:space="0" w:color="auto"/>
                                                <w:left w:val="none" w:sz="0" w:space="0" w:color="auto"/>
                                                <w:bottom w:val="none" w:sz="0" w:space="0" w:color="auto"/>
                                                <w:right w:val="none" w:sz="0" w:space="0" w:color="auto"/>
                                              </w:divBdr>
                                              <w:divsChild>
                                                <w:div w:id="234711069">
                                                  <w:marLeft w:val="0"/>
                                                  <w:marRight w:val="0"/>
                                                  <w:marTop w:val="0"/>
                                                  <w:marBottom w:val="0"/>
                                                  <w:divBdr>
                                                    <w:top w:val="none" w:sz="0" w:space="0" w:color="auto"/>
                                                    <w:left w:val="none" w:sz="0" w:space="0" w:color="auto"/>
                                                    <w:bottom w:val="none" w:sz="0" w:space="0" w:color="auto"/>
                                                    <w:right w:val="none" w:sz="0" w:space="0" w:color="auto"/>
                                                  </w:divBdr>
                                                </w:div>
                                              </w:divsChild>
                                            </w:div>
                                            <w:div w:id="774255489">
                                              <w:marLeft w:val="0"/>
                                              <w:marRight w:val="0"/>
                                              <w:marTop w:val="0"/>
                                              <w:marBottom w:val="0"/>
                                              <w:divBdr>
                                                <w:top w:val="none" w:sz="0" w:space="0" w:color="auto"/>
                                                <w:left w:val="none" w:sz="0" w:space="0" w:color="auto"/>
                                                <w:bottom w:val="none" w:sz="0" w:space="0" w:color="auto"/>
                                                <w:right w:val="none" w:sz="0" w:space="0" w:color="auto"/>
                                              </w:divBdr>
                                            </w:div>
                                            <w:div w:id="19938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155351">
                          <w:marLeft w:val="0"/>
                          <w:marRight w:val="0"/>
                          <w:marTop w:val="0"/>
                          <w:marBottom w:val="0"/>
                          <w:divBdr>
                            <w:top w:val="none" w:sz="0" w:space="0" w:color="auto"/>
                            <w:left w:val="none" w:sz="0" w:space="0" w:color="auto"/>
                            <w:bottom w:val="none" w:sz="0" w:space="0" w:color="auto"/>
                            <w:right w:val="none" w:sz="0" w:space="0" w:color="auto"/>
                          </w:divBdr>
                          <w:divsChild>
                            <w:div w:id="390271793">
                              <w:marLeft w:val="0"/>
                              <w:marRight w:val="0"/>
                              <w:marTop w:val="0"/>
                              <w:marBottom w:val="0"/>
                              <w:divBdr>
                                <w:top w:val="none" w:sz="0" w:space="0" w:color="auto"/>
                                <w:left w:val="none" w:sz="0" w:space="0" w:color="auto"/>
                                <w:bottom w:val="none" w:sz="0" w:space="0" w:color="auto"/>
                                <w:right w:val="none" w:sz="0" w:space="0" w:color="auto"/>
                              </w:divBdr>
                            </w:div>
                          </w:divsChild>
                        </w:div>
                        <w:div w:id="19027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46990">
      <w:bodyDiv w:val="1"/>
      <w:marLeft w:val="0"/>
      <w:marRight w:val="0"/>
      <w:marTop w:val="0"/>
      <w:marBottom w:val="0"/>
      <w:divBdr>
        <w:top w:val="none" w:sz="0" w:space="0" w:color="auto"/>
        <w:left w:val="none" w:sz="0" w:space="0" w:color="auto"/>
        <w:bottom w:val="none" w:sz="0" w:space="0" w:color="auto"/>
        <w:right w:val="none" w:sz="0" w:space="0" w:color="auto"/>
      </w:divBdr>
    </w:div>
    <w:div w:id="525943126">
      <w:bodyDiv w:val="1"/>
      <w:marLeft w:val="0"/>
      <w:marRight w:val="0"/>
      <w:marTop w:val="0"/>
      <w:marBottom w:val="0"/>
      <w:divBdr>
        <w:top w:val="none" w:sz="0" w:space="0" w:color="auto"/>
        <w:left w:val="none" w:sz="0" w:space="0" w:color="auto"/>
        <w:bottom w:val="none" w:sz="0" w:space="0" w:color="auto"/>
        <w:right w:val="none" w:sz="0" w:space="0" w:color="auto"/>
      </w:divBdr>
    </w:div>
    <w:div w:id="854809351">
      <w:bodyDiv w:val="1"/>
      <w:marLeft w:val="0"/>
      <w:marRight w:val="0"/>
      <w:marTop w:val="0"/>
      <w:marBottom w:val="0"/>
      <w:divBdr>
        <w:top w:val="none" w:sz="0" w:space="0" w:color="auto"/>
        <w:left w:val="none" w:sz="0" w:space="0" w:color="auto"/>
        <w:bottom w:val="none" w:sz="0" w:space="0" w:color="auto"/>
        <w:right w:val="none" w:sz="0" w:space="0" w:color="auto"/>
      </w:divBdr>
    </w:div>
    <w:div w:id="1250697094">
      <w:bodyDiv w:val="1"/>
      <w:marLeft w:val="0"/>
      <w:marRight w:val="0"/>
      <w:marTop w:val="0"/>
      <w:marBottom w:val="0"/>
      <w:divBdr>
        <w:top w:val="none" w:sz="0" w:space="0" w:color="auto"/>
        <w:left w:val="none" w:sz="0" w:space="0" w:color="auto"/>
        <w:bottom w:val="none" w:sz="0" w:space="0" w:color="auto"/>
        <w:right w:val="none" w:sz="0" w:space="0" w:color="auto"/>
      </w:divBdr>
    </w:div>
    <w:div w:id="1284263116">
      <w:bodyDiv w:val="1"/>
      <w:marLeft w:val="0"/>
      <w:marRight w:val="0"/>
      <w:marTop w:val="0"/>
      <w:marBottom w:val="0"/>
      <w:divBdr>
        <w:top w:val="none" w:sz="0" w:space="0" w:color="auto"/>
        <w:left w:val="none" w:sz="0" w:space="0" w:color="auto"/>
        <w:bottom w:val="none" w:sz="0" w:space="0" w:color="auto"/>
        <w:right w:val="none" w:sz="0" w:space="0" w:color="auto"/>
      </w:divBdr>
    </w:div>
    <w:div w:id="1288973453">
      <w:bodyDiv w:val="1"/>
      <w:marLeft w:val="0"/>
      <w:marRight w:val="0"/>
      <w:marTop w:val="0"/>
      <w:marBottom w:val="0"/>
      <w:divBdr>
        <w:top w:val="none" w:sz="0" w:space="0" w:color="auto"/>
        <w:left w:val="none" w:sz="0" w:space="0" w:color="auto"/>
        <w:bottom w:val="none" w:sz="0" w:space="0" w:color="auto"/>
        <w:right w:val="none" w:sz="0" w:space="0" w:color="auto"/>
      </w:divBdr>
    </w:div>
    <w:div w:id="1396851154">
      <w:bodyDiv w:val="1"/>
      <w:marLeft w:val="0"/>
      <w:marRight w:val="0"/>
      <w:marTop w:val="0"/>
      <w:marBottom w:val="0"/>
      <w:divBdr>
        <w:top w:val="none" w:sz="0" w:space="0" w:color="auto"/>
        <w:left w:val="none" w:sz="0" w:space="0" w:color="auto"/>
        <w:bottom w:val="none" w:sz="0" w:space="0" w:color="auto"/>
        <w:right w:val="none" w:sz="0" w:space="0" w:color="auto"/>
      </w:divBdr>
    </w:div>
    <w:div w:id="1593977484">
      <w:bodyDiv w:val="1"/>
      <w:marLeft w:val="0"/>
      <w:marRight w:val="0"/>
      <w:marTop w:val="0"/>
      <w:marBottom w:val="0"/>
      <w:divBdr>
        <w:top w:val="none" w:sz="0" w:space="0" w:color="auto"/>
        <w:left w:val="none" w:sz="0" w:space="0" w:color="auto"/>
        <w:bottom w:val="none" w:sz="0" w:space="0" w:color="auto"/>
        <w:right w:val="none" w:sz="0" w:space="0" w:color="auto"/>
      </w:divBdr>
    </w:div>
    <w:div w:id="1713455731">
      <w:bodyDiv w:val="1"/>
      <w:marLeft w:val="0"/>
      <w:marRight w:val="0"/>
      <w:marTop w:val="0"/>
      <w:marBottom w:val="0"/>
      <w:divBdr>
        <w:top w:val="none" w:sz="0" w:space="0" w:color="auto"/>
        <w:left w:val="none" w:sz="0" w:space="0" w:color="auto"/>
        <w:bottom w:val="none" w:sz="0" w:space="0" w:color="auto"/>
        <w:right w:val="none" w:sz="0" w:space="0" w:color="auto"/>
      </w:divBdr>
    </w:div>
    <w:div w:id="1778331296">
      <w:bodyDiv w:val="1"/>
      <w:marLeft w:val="0"/>
      <w:marRight w:val="0"/>
      <w:marTop w:val="0"/>
      <w:marBottom w:val="0"/>
      <w:divBdr>
        <w:top w:val="none" w:sz="0" w:space="0" w:color="auto"/>
        <w:left w:val="none" w:sz="0" w:space="0" w:color="auto"/>
        <w:bottom w:val="none" w:sz="0" w:space="0" w:color="auto"/>
        <w:right w:val="none" w:sz="0" w:space="0" w:color="auto"/>
      </w:divBdr>
      <w:divsChild>
        <w:div w:id="2099714484">
          <w:marLeft w:val="0"/>
          <w:marRight w:val="0"/>
          <w:marTop w:val="0"/>
          <w:marBottom w:val="0"/>
          <w:divBdr>
            <w:top w:val="none" w:sz="0" w:space="0" w:color="auto"/>
            <w:left w:val="none" w:sz="0" w:space="0" w:color="auto"/>
            <w:bottom w:val="none" w:sz="0" w:space="0" w:color="auto"/>
            <w:right w:val="none" w:sz="0" w:space="0" w:color="auto"/>
          </w:divBdr>
        </w:div>
        <w:div w:id="767651499">
          <w:marLeft w:val="0"/>
          <w:marRight w:val="0"/>
          <w:marTop w:val="0"/>
          <w:marBottom w:val="0"/>
          <w:divBdr>
            <w:top w:val="none" w:sz="0" w:space="0" w:color="auto"/>
            <w:left w:val="none" w:sz="0" w:space="0" w:color="auto"/>
            <w:bottom w:val="none" w:sz="0" w:space="0" w:color="auto"/>
            <w:right w:val="none" w:sz="0" w:space="0" w:color="auto"/>
          </w:divBdr>
        </w:div>
        <w:div w:id="1121918862">
          <w:marLeft w:val="0"/>
          <w:marRight w:val="0"/>
          <w:marTop w:val="0"/>
          <w:marBottom w:val="0"/>
          <w:divBdr>
            <w:top w:val="none" w:sz="0" w:space="0" w:color="auto"/>
            <w:left w:val="none" w:sz="0" w:space="0" w:color="auto"/>
            <w:bottom w:val="none" w:sz="0" w:space="0" w:color="auto"/>
            <w:right w:val="none" w:sz="0" w:space="0" w:color="auto"/>
          </w:divBdr>
        </w:div>
        <w:div w:id="284895132">
          <w:marLeft w:val="0"/>
          <w:marRight w:val="0"/>
          <w:marTop w:val="0"/>
          <w:marBottom w:val="0"/>
          <w:divBdr>
            <w:top w:val="none" w:sz="0" w:space="0" w:color="auto"/>
            <w:left w:val="none" w:sz="0" w:space="0" w:color="auto"/>
            <w:bottom w:val="none" w:sz="0" w:space="0" w:color="auto"/>
            <w:right w:val="none" w:sz="0" w:space="0" w:color="auto"/>
          </w:divBdr>
        </w:div>
        <w:div w:id="739407557">
          <w:marLeft w:val="0"/>
          <w:marRight w:val="0"/>
          <w:marTop w:val="0"/>
          <w:marBottom w:val="0"/>
          <w:divBdr>
            <w:top w:val="none" w:sz="0" w:space="0" w:color="auto"/>
            <w:left w:val="none" w:sz="0" w:space="0" w:color="auto"/>
            <w:bottom w:val="none" w:sz="0" w:space="0" w:color="auto"/>
            <w:right w:val="none" w:sz="0" w:space="0" w:color="auto"/>
          </w:divBdr>
        </w:div>
        <w:div w:id="181171127">
          <w:marLeft w:val="0"/>
          <w:marRight w:val="0"/>
          <w:marTop w:val="0"/>
          <w:marBottom w:val="0"/>
          <w:divBdr>
            <w:top w:val="none" w:sz="0" w:space="0" w:color="auto"/>
            <w:left w:val="none" w:sz="0" w:space="0" w:color="auto"/>
            <w:bottom w:val="none" w:sz="0" w:space="0" w:color="auto"/>
            <w:right w:val="none" w:sz="0" w:space="0" w:color="auto"/>
          </w:divBdr>
        </w:div>
        <w:div w:id="1761441166">
          <w:marLeft w:val="0"/>
          <w:marRight w:val="0"/>
          <w:marTop w:val="0"/>
          <w:marBottom w:val="0"/>
          <w:divBdr>
            <w:top w:val="none" w:sz="0" w:space="0" w:color="auto"/>
            <w:left w:val="none" w:sz="0" w:space="0" w:color="auto"/>
            <w:bottom w:val="none" w:sz="0" w:space="0" w:color="auto"/>
            <w:right w:val="none" w:sz="0" w:space="0" w:color="auto"/>
          </w:divBdr>
        </w:div>
        <w:div w:id="4064152">
          <w:marLeft w:val="0"/>
          <w:marRight w:val="0"/>
          <w:marTop w:val="0"/>
          <w:marBottom w:val="0"/>
          <w:divBdr>
            <w:top w:val="none" w:sz="0" w:space="0" w:color="auto"/>
            <w:left w:val="none" w:sz="0" w:space="0" w:color="auto"/>
            <w:bottom w:val="none" w:sz="0" w:space="0" w:color="auto"/>
            <w:right w:val="none" w:sz="0" w:space="0" w:color="auto"/>
          </w:divBdr>
        </w:div>
        <w:div w:id="1663964852">
          <w:marLeft w:val="0"/>
          <w:marRight w:val="0"/>
          <w:marTop w:val="0"/>
          <w:marBottom w:val="0"/>
          <w:divBdr>
            <w:top w:val="none" w:sz="0" w:space="0" w:color="auto"/>
            <w:left w:val="none" w:sz="0" w:space="0" w:color="auto"/>
            <w:bottom w:val="none" w:sz="0" w:space="0" w:color="auto"/>
            <w:right w:val="none" w:sz="0" w:space="0" w:color="auto"/>
          </w:divBdr>
        </w:div>
        <w:div w:id="219564616">
          <w:marLeft w:val="0"/>
          <w:marRight w:val="0"/>
          <w:marTop w:val="0"/>
          <w:marBottom w:val="0"/>
          <w:divBdr>
            <w:top w:val="none" w:sz="0" w:space="0" w:color="auto"/>
            <w:left w:val="none" w:sz="0" w:space="0" w:color="auto"/>
            <w:bottom w:val="none" w:sz="0" w:space="0" w:color="auto"/>
            <w:right w:val="none" w:sz="0" w:space="0" w:color="auto"/>
          </w:divBdr>
        </w:div>
        <w:div w:id="1228148683">
          <w:marLeft w:val="0"/>
          <w:marRight w:val="0"/>
          <w:marTop w:val="0"/>
          <w:marBottom w:val="0"/>
          <w:divBdr>
            <w:top w:val="none" w:sz="0" w:space="0" w:color="auto"/>
            <w:left w:val="none" w:sz="0" w:space="0" w:color="auto"/>
            <w:bottom w:val="none" w:sz="0" w:space="0" w:color="auto"/>
            <w:right w:val="none" w:sz="0" w:space="0" w:color="auto"/>
          </w:divBdr>
        </w:div>
        <w:div w:id="1863977554">
          <w:marLeft w:val="0"/>
          <w:marRight w:val="0"/>
          <w:marTop w:val="0"/>
          <w:marBottom w:val="0"/>
          <w:divBdr>
            <w:top w:val="none" w:sz="0" w:space="0" w:color="auto"/>
            <w:left w:val="none" w:sz="0" w:space="0" w:color="auto"/>
            <w:bottom w:val="none" w:sz="0" w:space="0" w:color="auto"/>
            <w:right w:val="none" w:sz="0" w:space="0" w:color="auto"/>
          </w:divBdr>
        </w:div>
        <w:div w:id="1889876586">
          <w:marLeft w:val="0"/>
          <w:marRight w:val="0"/>
          <w:marTop w:val="0"/>
          <w:marBottom w:val="0"/>
          <w:divBdr>
            <w:top w:val="none" w:sz="0" w:space="0" w:color="auto"/>
            <w:left w:val="none" w:sz="0" w:space="0" w:color="auto"/>
            <w:bottom w:val="none" w:sz="0" w:space="0" w:color="auto"/>
            <w:right w:val="none" w:sz="0" w:space="0" w:color="auto"/>
          </w:divBdr>
        </w:div>
        <w:div w:id="463548483">
          <w:marLeft w:val="0"/>
          <w:marRight w:val="0"/>
          <w:marTop w:val="0"/>
          <w:marBottom w:val="0"/>
          <w:divBdr>
            <w:top w:val="none" w:sz="0" w:space="0" w:color="auto"/>
            <w:left w:val="none" w:sz="0" w:space="0" w:color="auto"/>
            <w:bottom w:val="none" w:sz="0" w:space="0" w:color="auto"/>
            <w:right w:val="none" w:sz="0" w:space="0" w:color="auto"/>
          </w:divBdr>
        </w:div>
        <w:div w:id="416903333">
          <w:marLeft w:val="0"/>
          <w:marRight w:val="0"/>
          <w:marTop w:val="0"/>
          <w:marBottom w:val="0"/>
          <w:divBdr>
            <w:top w:val="none" w:sz="0" w:space="0" w:color="auto"/>
            <w:left w:val="none" w:sz="0" w:space="0" w:color="auto"/>
            <w:bottom w:val="none" w:sz="0" w:space="0" w:color="auto"/>
            <w:right w:val="none" w:sz="0" w:space="0" w:color="auto"/>
          </w:divBdr>
        </w:div>
        <w:div w:id="240070019">
          <w:marLeft w:val="0"/>
          <w:marRight w:val="0"/>
          <w:marTop w:val="0"/>
          <w:marBottom w:val="0"/>
          <w:divBdr>
            <w:top w:val="none" w:sz="0" w:space="0" w:color="auto"/>
            <w:left w:val="none" w:sz="0" w:space="0" w:color="auto"/>
            <w:bottom w:val="none" w:sz="0" w:space="0" w:color="auto"/>
            <w:right w:val="none" w:sz="0" w:space="0" w:color="auto"/>
          </w:divBdr>
        </w:div>
        <w:div w:id="2134253444">
          <w:marLeft w:val="0"/>
          <w:marRight w:val="0"/>
          <w:marTop w:val="0"/>
          <w:marBottom w:val="0"/>
          <w:divBdr>
            <w:top w:val="none" w:sz="0" w:space="0" w:color="auto"/>
            <w:left w:val="none" w:sz="0" w:space="0" w:color="auto"/>
            <w:bottom w:val="none" w:sz="0" w:space="0" w:color="auto"/>
            <w:right w:val="none" w:sz="0" w:space="0" w:color="auto"/>
          </w:divBdr>
        </w:div>
        <w:div w:id="689377392">
          <w:marLeft w:val="0"/>
          <w:marRight w:val="0"/>
          <w:marTop w:val="0"/>
          <w:marBottom w:val="0"/>
          <w:divBdr>
            <w:top w:val="none" w:sz="0" w:space="0" w:color="auto"/>
            <w:left w:val="none" w:sz="0" w:space="0" w:color="auto"/>
            <w:bottom w:val="none" w:sz="0" w:space="0" w:color="auto"/>
            <w:right w:val="none" w:sz="0" w:space="0" w:color="auto"/>
          </w:divBdr>
        </w:div>
        <w:div w:id="530455647">
          <w:marLeft w:val="0"/>
          <w:marRight w:val="0"/>
          <w:marTop w:val="0"/>
          <w:marBottom w:val="0"/>
          <w:divBdr>
            <w:top w:val="none" w:sz="0" w:space="0" w:color="auto"/>
            <w:left w:val="none" w:sz="0" w:space="0" w:color="auto"/>
            <w:bottom w:val="none" w:sz="0" w:space="0" w:color="auto"/>
            <w:right w:val="none" w:sz="0" w:space="0" w:color="auto"/>
          </w:divBdr>
        </w:div>
        <w:div w:id="29770476">
          <w:marLeft w:val="0"/>
          <w:marRight w:val="0"/>
          <w:marTop w:val="0"/>
          <w:marBottom w:val="0"/>
          <w:divBdr>
            <w:top w:val="none" w:sz="0" w:space="0" w:color="auto"/>
            <w:left w:val="none" w:sz="0" w:space="0" w:color="auto"/>
            <w:bottom w:val="none" w:sz="0" w:space="0" w:color="auto"/>
            <w:right w:val="none" w:sz="0" w:space="0" w:color="auto"/>
          </w:divBdr>
        </w:div>
        <w:div w:id="1910722504">
          <w:marLeft w:val="0"/>
          <w:marRight w:val="0"/>
          <w:marTop w:val="0"/>
          <w:marBottom w:val="0"/>
          <w:divBdr>
            <w:top w:val="none" w:sz="0" w:space="0" w:color="auto"/>
            <w:left w:val="none" w:sz="0" w:space="0" w:color="auto"/>
            <w:bottom w:val="none" w:sz="0" w:space="0" w:color="auto"/>
            <w:right w:val="none" w:sz="0" w:space="0" w:color="auto"/>
          </w:divBdr>
        </w:div>
        <w:div w:id="1247349148">
          <w:marLeft w:val="0"/>
          <w:marRight w:val="0"/>
          <w:marTop w:val="0"/>
          <w:marBottom w:val="0"/>
          <w:divBdr>
            <w:top w:val="none" w:sz="0" w:space="0" w:color="auto"/>
            <w:left w:val="none" w:sz="0" w:space="0" w:color="auto"/>
            <w:bottom w:val="none" w:sz="0" w:space="0" w:color="auto"/>
            <w:right w:val="none" w:sz="0" w:space="0" w:color="auto"/>
          </w:divBdr>
        </w:div>
        <w:div w:id="632488706">
          <w:marLeft w:val="0"/>
          <w:marRight w:val="0"/>
          <w:marTop w:val="0"/>
          <w:marBottom w:val="0"/>
          <w:divBdr>
            <w:top w:val="none" w:sz="0" w:space="0" w:color="auto"/>
            <w:left w:val="none" w:sz="0" w:space="0" w:color="auto"/>
            <w:bottom w:val="none" w:sz="0" w:space="0" w:color="auto"/>
            <w:right w:val="none" w:sz="0" w:space="0" w:color="auto"/>
          </w:divBdr>
        </w:div>
        <w:div w:id="2083135089">
          <w:marLeft w:val="0"/>
          <w:marRight w:val="0"/>
          <w:marTop w:val="0"/>
          <w:marBottom w:val="0"/>
          <w:divBdr>
            <w:top w:val="none" w:sz="0" w:space="0" w:color="auto"/>
            <w:left w:val="none" w:sz="0" w:space="0" w:color="auto"/>
            <w:bottom w:val="none" w:sz="0" w:space="0" w:color="auto"/>
            <w:right w:val="none" w:sz="0" w:space="0" w:color="auto"/>
          </w:divBdr>
        </w:div>
        <w:div w:id="1602833731">
          <w:marLeft w:val="0"/>
          <w:marRight w:val="0"/>
          <w:marTop w:val="0"/>
          <w:marBottom w:val="0"/>
          <w:divBdr>
            <w:top w:val="none" w:sz="0" w:space="0" w:color="auto"/>
            <w:left w:val="none" w:sz="0" w:space="0" w:color="auto"/>
            <w:bottom w:val="none" w:sz="0" w:space="0" w:color="auto"/>
            <w:right w:val="none" w:sz="0" w:space="0" w:color="auto"/>
          </w:divBdr>
        </w:div>
        <w:div w:id="692923260">
          <w:marLeft w:val="0"/>
          <w:marRight w:val="0"/>
          <w:marTop w:val="0"/>
          <w:marBottom w:val="0"/>
          <w:divBdr>
            <w:top w:val="none" w:sz="0" w:space="0" w:color="auto"/>
            <w:left w:val="none" w:sz="0" w:space="0" w:color="auto"/>
            <w:bottom w:val="none" w:sz="0" w:space="0" w:color="auto"/>
            <w:right w:val="none" w:sz="0" w:space="0" w:color="auto"/>
          </w:divBdr>
        </w:div>
        <w:div w:id="1103381948">
          <w:marLeft w:val="0"/>
          <w:marRight w:val="0"/>
          <w:marTop w:val="0"/>
          <w:marBottom w:val="0"/>
          <w:divBdr>
            <w:top w:val="none" w:sz="0" w:space="0" w:color="auto"/>
            <w:left w:val="none" w:sz="0" w:space="0" w:color="auto"/>
            <w:bottom w:val="none" w:sz="0" w:space="0" w:color="auto"/>
            <w:right w:val="none" w:sz="0" w:space="0" w:color="auto"/>
          </w:divBdr>
        </w:div>
        <w:div w:id="1703358073">
          <w:marLeft w:val="0"/>
          <w:marRight w:val="0"/>
          <w:marTop w:val="0"/>
          <w:marBottom w:val="0"/>
          <w:divBdr>
            <w:top w:val="none" w:sz="0" w:space="0" w:color="auto"/>
            <w:left w:val="none" w:sz="0" w:space="0" w:color="auto"/>
            <w:bottom w:val="none" w:sz="0" w:space="0" w:color="auto"/>
            <w:right w:val="none" w:sz="0" w:space="0" w:color="auto"/>
          </w:divBdr>
        </w:div>
        <w:div w:id="1982878757">
          <w:marLeft w:val="0"/>
          <w:marRight w:val="0"/>
          <w:marTop w:val="0"/>
          <w:marBottom w:val="0"/>
          <w:divBdr>
            <w:top w:val="none" w:sz="0" w:space="0" w:color="auto"/>
            <w:left w:val="none" w:sz="0" w:space="0" w:color="auto"/>
            <w:bottom w:val="none" w:sz="0" w:space="0" w:color="auto"/>
            <w:right w:val="none" w:sz="0" w:space="0" w:color="auto"/>
          </w:divBdr>
        </w:div>
        <w:div w:id="892085184">
          <w:marLeft w:val="0"/>
          <w:marRight w:val="0"/>
          <w:marTop w:val="0"/>
          <w:marBottom w:val="0"/>
          <w:divBdr>
            <w:top w:val="none" w:sz="0" w:space="0" w:color="auto"/>
            <w:left w:val="none" w:sz="0" w:space="0" w:color="auto"/>
            <w:bottom w:val="none" w:sz="0" w:space="0" w:color="auto"/>
            <w:right w:val="none" w:sz="0" w:space="0" w:color="auto"/>
          </w:divBdr>
        </w:div>
        <w:div w:id="138620947">
          <w:marLeft w:val="0"/>
          <w:marRight w:val="0"/>
          <w:marTop w:val="0"/>
          <w:marBottom w:val="0"/>
          <w:divBdr>
            <w:top w:val="none" w:sz="0" w:space="0" w:color="auto"/>
            <w:left w:val="none" w:sz="0" w:space="0" w:color="auto"/>
            <w:bottom w:val="none" w:sz="0" w:space="0" w:color="auto"/>
            <w:right w:val="none" w:sz="0" w:space="0" w:color="auto"/>
          </w:divBdr>
        </w:div>
        <w:div w:id="1555774215">
          <w:marLeft w:val="0"/>
          <w:marRight w:val="0"/>
          <w:marTop w:val="0"/>
          <w:marBottom w:val="0"/>
          <w:divBdr>
            <w:top w:val="none" w:sz="0" w:space="0" w:color="auto"/>
            <w:left w:val="none" w:sz="0" w:space="0" w:color="auto"/>
            <w:bottom w:val="none" w:sz="0" w:space="0" w:color="auto"/>
            <w:right w:val="none" w:sz="0" w:space="0" w:color="auto"/>
          </w:divBdr>
        </w:div>
        <w:div w:id="640769235">
          <w:marLeft w:val="0"/>
          <w:marRight w:val="0"/>
          <w:marTop w:val="0"/>
          <w:marBottom w:val="0"/>
          <w:divBdr>
            <w:top w:val="none" w:sz="0" w:space="0" w:color="auto"/>
            <w:left w:val="none" w:sz="0" w:space="0" w:color="auto"/>
            <w:bottom w:val="none" w:sz="0" w:space="0" w:color="auto"/>
            <w:right w:val="none" w:sz="0" w:space="0" w:color="auto"/>
          </w:divBdr>
        </w:div>
        <w:div w:id="1086196352">
          <w:marLeft w:val="0"/>
          <w:marRight w:val="0"/>
          <w:marTop w:val="0"/>
          <w:marBottom w:val="0"/>
          <w:divBdr>
            <w:top w:val="none" w:sz="0" w:space="0" w:color="auto"/>
            <w:left w:val="none" w:sz="0" w:space="0" w:color="auto"/>
            <w:bottom w:val="none" w:sz="0" w:space="0" w:color="auto"/>
            <w:right w:val="none" w:sz="0" w:space="0" w:color="auto"/>
          </w:divBdr>
        </w:div>
        <w:div w:id="1691490101">
          <w:marLeft w:val="0"/>
          <w:marRight w:val="0"/>
          <w:marTop w:val="0"/>
          <w:marBottom w:val="0"/>
          <w:divBdr>
            <w:top w:val="none" w:sz="0" w:space="0" w:color="auto"/>
            <w:left w:val="none" w:sz="0" w:space="0" w:color="auto"/>
            <w:bottom w:val="none" w:sz="0" w:space="0" w:color="auto"/>
            <w:right w:val="none" w:sz="0" w:space="0" w:color="auto"/>
          </w:divBdr>
        </w:div>
        <w:div w:id="1796947521">
          <w:marLeft w:val="0"/>
          <w:marRight w:val="0"/>
          <w:marTop w:val="0"/>
          <w:marBottom w:val="0"/>
          <w:divBdr>
            <w:top w:val="none" w:sz="0" w:space="0" w:color="auto"/>
            <w:left w:val="none" w:sz="0" w:space="0" w:color="auto"/>
            <w:bottom w:val="none" w:sz="0" w:space="0" w:color="auto"/>
            <w:right w:val="none" w:sz="0" w:space="0" w:color="auto"/>
          </w:divBdr>
        </w:div>
        <w:div w:id="1705401223">
          <w:marLeft w:val="0"/>
          <w:marRight w:val="0"/>
          <w:marTop w:val="0"/>
          <w:marBottom w:val="0"/>
          <w:divBdr>
            <w:top w:val="none" w:sz="0" w:space="0" w:color="auto"/>
            <w:left w:val="none" w:sz="0" w:space="0" w:color="auto"/>
            <w:bottom w:val="none" w:sz="0" w:space="0" w:color="auto"/>
            <w:right w:val="none" w:sz="0" w:space="0" w:color="auto"/>
          </w:divBdr>
        </w:div>
        <w:div w:id="1960452176">
          <w:marLeft w:val="0"/>
          <w:marRight w:val="0"/>
          <w:marTop w:val="0"/>
          <w:marBottom w:val="0"/>
          <w:divBdr>
            <w:top w:val="none" w:sz="0" w:space="0" w:color="auto"/>
            <w:left w:val="none" w:sz="0" w:space="0" w:color="auto"/>
            <w:bottom w:val="none" w:sz="0" w:space="0" w:color="auto"/>
            <w:right w:val="none" w:sz="0" w:space="0" w:color="auto"/>
          </w:divBdr>
        </w:div>
        <w:div w:id="468595062">
          <w:marLeft w:val="0"/>
          <w:marRight w:val="0"/>
          <w:marTop w:val="0"/>
          <w:marBottom w:val="0"/>
          <w:divBdr>
            <w:top w:val="none" w:sz="0" w:space="0" w:color="auto"/>
            <w:left w:val="none" w:sz="0" w:space="0" w:color="auto"/>
            <w:bottom w:val="none" w:sz="0" w:space="0" w:color="auto"/>
            <w:right w:val="none" w:sz="0" w:space="0" w:color="auto"/>
          </w:divBdr>
        </w:div>
        <w:div w:id="298653743">
          <w:marLeft w:val="0"/>
          <w:marRight w:val="0"/>
          <w:marTop w:val="0"/>
          <w:marBottom w:val="0"/>
          <w:divBdr>
            <w:top w:val="none" w:sz="0" w:space="0" w:color="auto"/>
            <w:left w:val="none" w:sz="0" w:space="0" w:color="auto"/>
            <w:bottom w:val="none" w:sz="0" w:space="0" w:color="auto"/>
            <w:right w:val="none" w:sz="0" w:space="0" w:color="auto"/>
          </w:divBdr>
        </w:div>
        <w:div w:id="1484008061">
          <w:marLeft w:val="0"/>
          <w:marRight w:val="0"/>
          <w:marTop w:val="0"/>
          <w:marBottom w:val="0"/>
          <w:divBdr>
            <w:top w:val="none" w:sz="0" w:space="0" w:color="auto"/>
            <w:left w:val="none" w:sz="0" w:space="0" w:color="auto"/>
            <w:bottom w:val="none" w:sz="0" w:space="0" w:color="auto"/>
            <w:right w:val="none" w:sz="0" w:space="0" w:color="auto"/>
          </w:divBdr>
        </w:div>
        <w:div w:id="2146047613">
          <w:marLeft w:val="0"/>
          <w:marRight w:val="0"/>
          <w:marTop w:val="0"/>
          <w:marBottom w:val="0"/>
          <w:divBdr>
            <w:top w:val="none" w:sz="0" w:space="0" w:color="auto"/>
            <w:left w:val="none" w:sz="0" w:space="0" w:color="auto"/>
            <w:bottom w:val="none" w:sz="0" w:space="0" w:color="auto"/>
            <w:right w:val="none" w:sz="0" w:space="0" w:color="auto"/>
          </w:divBdr>
        </w:div>
        <w:div w:id="968971437">
          <w:marLeft w:val="0"/>
          <w:marRight w:val="0"/>
          <w:marTop w:val="0"/>
          <w:marBottom w:val="0"/>
          <w:divBdr>
            <w:top w:val="none" w:sz="0" w:space="0" w:color="auto"/>
            <w:left w:val="none" w:sz="0" w:space="0" w:color="auto"/>
            <w:bottom w:val="none" w:sz="0" w:space="0" w:color="auto"/>
            <w:right w:val="none" w:sz="0" w:space="0" w:color="auto"/>
          </w:divBdr>
        </w:div>
        <w:div w:id="611478353">
          <w:marLeft w:val="0"/>
          <w:marRight w:val="0"/>
          <w:marTop w:val="0"/>
          <w:marBottom w:val="0"/>
          <w:divBdr>
            <w:top w:val="none" w:sz="0" w:space="0" w:color="auto"/>
            <w:left w:val="none" w:sz="0" w:space="0" w:color="auto"/>
            <w:bottom w:val="none" w:sz="0" w:space="0" w:color="auto"/>
            <w:right w:val="none" w:sz="0" w:space="0" w:color="auto"/>
          </w:divBdr>
        </w:div>
        <w:div w:id="468982182">
          <w:marLeft w:val="0"/>
          <w:marRight w:val="0"/>
          <w:marTop w:val="0"/>
          <w:marBottom w:val="0"/>
          <w:divBdr>
            <w:top w:val="none" w:sz="0" w:space="0" w:color="auto"/>
            <w:left w:val="none" w:sz="0" w:space="0" w:color="auto"/>
            <w:bottom w:val="none" w:sz="0" w:space="0" w:color="auto"/>
            <w:right w:val="none" w:sz="0" w:space="0" w:color="auto"/>
          </w:divBdr>
        </w:div>
        <w:div w:id="2009020140">
          <w:marLeft w:val="0"/>
          <w:marRight w:val="0"/>
          <w:marTop w:val="0"/>
          <w:marBottom w:val="0"/>
          <w:divBdr>
            <w:top w:val="none" w:sz="0" w:space="0" w:color="auto"/>
            <w:left w:val="none" w:sz="0" w:space="0" w:color="auto"/>
            <w:bottom w:val="none" w:sz="0" w:space="0" w:color="auto"/>
            <w:right w:val="none" w:sz="0" w:space="0" w:color="auto"/>
          </w:divBdr>
        </w:div>
        <w:div w:id="100498841">
          <w:marLeft w:val="0"/>
          <w:marRight w:val="0"/>
          <w:marTop w:val="0"/>
          <w:marBottom w:val="0"/>
          <w:divBdr>
            <w:top w:val="none" w:sz="0" w:space="0" w:color="auto"/>
            <w:left w:val="none" w:sz="0" w:space="0" w:color="auto"/>
            <w:bottom w:val="none" w:sz="0" w:space="0" w:color="auto"/>
            <w:right w:val="none" w:sz="0" w:space="0" w:color="auto"/>
          </w:divBdr>
        </w:div>
        <w:div w:id="2137678211">
          <w:marLeft w:val="0"/>
          <w:marRight w:val="0"/>
          <w:marTop w:val="0"/>
          <w:marBottom w:val="0"/>
          <w:divBdr>
            <w:top w:val="none" w:sz="0" w:space="0" w:color="auto"/>
            <w:left w:val="none" w:sz="0" w:space="0" w:color="auto"/>
            <w:bottom w:val="none" w:sz="0" w:space="0" w:color="auto"/>
            <w:right w:val="none" w:sz="0" w:space="0" w:color="auto"/>
          </w:divBdr>
        </w:div>
        <w:div w:id="1963144294">
          <w:marLeft w:val="0"/>
          <w:marRight w:val="0"/>
          <w:marTop w:val="0"/>
          <w:marBottom w:val="0"/>
          <w:divBdr>
            <w:top w:val="none" w:sz="0" w:space="0" w:color="auto"/>
            <w:left w:val="none" w:sz="0" w:space="0" w:color="auto"/>
            <w:bottom w:val="none" w:sz="0" w:space="0" w:color="auto"/>
            <w:right w:val="none" w:sz="0" w:space="0" w:color="auto"/>
          </w:divBdr>
        </w:div>
        <w:div w:id="1043091882">
          <w:marLeft w:val="0"/>
          <w:marRight w:val="0"/>
          <w:marTop w:val="0"/>
          <w:marBottom w:val="0"/>
          <w:divBdr>
            <w:top w:val="none" w:sz="0" w:space="0" w:color="auto"/>
            <w:left w:val="none" w:sz="0" w:space="0" w:color="auto"/>
            <w:bottom w:val="none" w:sz="0" w:space="0" w:color="auto"/>
            <w:right w:val="none" w:sz="0" w:space="0" w:color="auto"/>
          </w:divBdr>
        </w:div>
        <w:div w:id="1991710924">
          <w:marLeft w:val="0"/>
          <w:marRight w:val="0"/>
          <w:marTop w:val="0"/>
          <w:marBottom w:val="0"/>
          <w:divBdr>
            <w:top w:val="none" w:sz="0" w:space="0" w:color="auto"/>
            <w:left w:val="none" w:sz="0" w:space="0" w:color="auto"/>
            <w:bottom w:val="none" w:sz="0" w:space="0" w:color="auto"/>
            <w:right w:val="none" w:sz="0" w:space="0" w:color="auto"/>
          </w:divBdr>
        </w:div>
        <w:div w:id="1621913756">
          <w:marLeft w:val="0"/>
          <w:marRight w:val="0"/>
          <w:marTop w:val="0"/>
          <w:marBottom w:val="0"/>
          <w:divBdr>
            <w:top w:val="none" w:sz="0" w:space="0" w:color="auto"/>
            <w:left w:val="none" w:sz="0" w:space="0" w:color="auto"/>
            <w:bottom w:val="none" w:sz="0" w:space="0" w:color="auto"/>
            <w:right w:val="none" w:sz="0" w:space="0" w:color="auto"/>
          </w:divBdr>
        </w:div>
        <w:div w:id="838807893">
          <w:marLeft w:val="0"/>
          <w:marRight w:val="0"/>
          <w:marTop w:val="0"/>
          <w:marBottom w:val="0"/>
          <w:divBdr>
            <w:top w:val="none" w:sz="0" w:space="0" w:color="auto"/>
            <w:left w:val="none" w:sz="0" w:space="0" w:color="auto"/>
            <w:bottom w:val="none" w:sz="0" w:space="0" w:color="auto"/>
            <w:right w:val="none" w:sz="0" w:space="0" w:color="auto"/>
          </w:divBdr>
        </w:div>
        <w:div w:id="668336210">
          <w:marLeft w:val="0"/>
          <w:marRight w:val="0"/>
          <w:marTop w:val="0"/>
          <w:marBottom w:val="0"/>
          <w:divBdr>
            <w:top w:val="none" w:sz="0" w:space="0" w:color="auto"/>
            <w:left w:val="none" w:sz="0" w:space="0" w:color="auto"/>
            <w:bottom w:val="none" w:sz="0" w:space="0" w:color="auto"/>
            <w:right w:val="none" w:sz="0" w:space="0" w:color="auto"/>
          </w:divBdr>
        </w:div>
        <w:div w:id="1063715923">
          <w:marLeft w:val="0"/>
          <w:marRight w:val="0"/>
          <w:marTop w:val="0"/>
          <w:marBottom w:val="0"/>
          <w:divBdr>
            <w:top w:val="none" w:sz="0" w:space="0" w:color="auto"/>
            <w:left w:val="none" w:sz="0" w:space="0" w:color="auto"/>
            <w:bottom w:val="none" w:sz="0" w:space="0" w:color="auto"/>
            <w:right w:val="none" w:sz="0" w:space="0" w:color="auto"/>
          </w:divBdr>
        </w:div>
        <w:div w:id="1907958656">
          <w:marLeft w:val="0"/>
          <w:marRight w:val="0"/>
          <w:marTop w:val="0"/>
          <w:marBottom w:val="0"/>
          <w:divBdr>
            <w:top w:val="none" w:sz="0" w:space="0" w:color="auto"/>
            <w:left w:val="none" w:sz="0" w:space="0" w:color="auto"/>
            <w:bottom w:val="none" w:sz="0" w:space="0" w:color="auto"/>
            <w:right w:val="none" w:sz="0" w:space="0" w:color="auto"/>
          </w:divBdr>
        </w:div>
        <w:div w:id="2103525427">
          <w:marLeft w:val="0"/>
          <w:marRight w:val="0"/>
          <w:marTop w:val="0"/>
          <w:marBottom w:val="0"/>
          <w:divBdr>
            <w:top w:val="none" w:sz="0" w:space="0" w:color="auto"/>
            <w:left w:val="none" w:sz="0" w:space="0" w:color="auto"/>
            <w:bottom w:val="none" w:sz="0" w:space="0" w:color="auto"/>
            <w:right w:val="none" w:sz="0" w:space="0" w:color="auto"/>
          </w:divBdr>
        </w:div>
        <w:div w:id="205677932">
          <w:marLeft w:val="0"/>
          <w:marRight w:val="0"/>
          <w:marTop w:val="0"/>
          <w:marBottom w:val="0"/>
          <w:divBdr>
            <w:top w:val="none" w:sz="0" w:space="0" w:color="auto"/>
            <w:left w:val="none" w:sz="0" w:space="0" w:color="auto"/>
            <w:bottom w:val="none" w:sz="0" w:space="0" w:color="auto"/>
            <w:right w:val="none" w:sz="0" w:space="0" w:color="auto"/>
          </w:divBdr>
        </w:div>
        <w:div w:id="284117721">
          <w:marLeft w:val="0"/>
          <w:marRight w:val="0"/>
          <w:marTop w:val="0"/>
          <w:marBottom w:val="0"/>
          <w:divBdr>
            <w:top w:val="none" w:sz="0" w:space="0" w:color="auto"/>
            <w:left w:val="none" w:sz="0" w:space="0" w:color="auto"/>
            <w:bottom w:val="none" w:sz="0" w:space="0" w:color="auto"/>
            <w:right w:val="none" w:sz="0" w:space="0" w:color="auto"/>
          </w:divBdr>
        </w:div>
        <w:div w:id="175197490">
          <w:marLeft w:val="0"/>
          <w:marRight w:val="0"/>
          <w:marTop w:val="0"/>
          <w:marBottom w:val="0"/>
          <w:divBdr>
            <w:top w:val="none" w:sz="0" w:space="0" w:color="auto"/>
            <w:left w:val="none" w:sz="0" w:space="0" w:color="auto"/>
            <w:bottom w:val="none" w:sz="0" w:space="0" w:color="auto"/>
            <w:right w:val="none" w:sz="0" w:space="0" w:color="auto"/>
          </w:divBdr>
        </w:div>
        <w:div w:id="285157335">
          <w:marLeft w:val="0"/>
          <w:marRight w:val="0"/>
          <w:marTop w:val="0"/>
          <w:marBottom w:val="0"/>
          <w:divBdr>
            <w:top w:val="none" w:sz="0" w:space="0" w:color="auto"/>
            <w:left w:val="none" w:sz="0" w:space="0" w:color="auto"/>
            <w:bottom w:val="none" w:sz="0" w:space="0" w:color="auto"/>
            <w:right w:val="none" w:sz="0" w:space="0" w:color="auto"/>
          </w:divBdr>
        </w:div>
        <w:div w:id="31199661">
          <w:marLeft w:val="0"/>
          <w:marRight w:val="0"/>
          <w:marTop w:val="0"/>
          <w:marBottom w:val="0"/>
          <w:divBdr>
            <w:top w:val="none" w:sz="0" w:space="0" w:color="auto"/>
            <w:left w:val="none" w:sz="0" w:space="0" w:color="auto"/>
            <w:bottom w:val="none" w:sz="0" w:space="0" w:color="auto"/>
            <w:right w:val="none" w:sz="0" w:space="0" w:color="auto"/>
          </w:divBdr>
        </w:div>
        <w:div w:id="792865075">
          <w:marLeft w:val="0"/>
          <w:marRight w:val="0"/>
          <w:marTop w:val="0"/>
          <w:marBottom w:val="0"/>
          <w:divBdr>
            <w:top w:val="none" w:sz="0" w:space="0" w:color="auto"/>
            <w:left w:val="none" w:sz="0" w:space="0" w:color="auto"/>
            <w:bottom w:val="none" w:sz="0" w:space="0" w:color="auto"/>
            <w:right w:val="none" w:sz="0" w:space="0" w:color="auto"/>
          </w:divBdr>
        </w:div>
        <w:div w:id="451168494">
          <w:marLeft w:val="0"/>
          <w:marRight w:val="0"/>
          <w:marTop w:val="0"/>
          <w:marBottom w:val="0"/>
          <w:divBdr>
            <w:top w:val="none" w:sz="0" w:space="0" w:color="auto"/>
            <w:left w:val="none" w:sz="0" w:space="0" w:color="auto"/>
            <w:bottom w:val="none" w:sz="0" w:space="0" w:color="auto"/>
            <w:right w:val="none" w:sz="0" w:space="0" w:color="auto"/>
          </w:divBdr>
        </w:div>
        <w:div w:id="1798065028">
          <w:marLeft w:val="0"/>
          <w:marRight w:val="0"/>
          <w:marTop w:val="0"/>
          <w:marBottom w:val="0"/>
          <w:divBdr>
            <w:top w:val="none" w:sz="0" w:space="0" w:color="auto"/>
            <w:left w:val="none" w:sz="0" w:space="0" w:color="auto"/>
            <w:bottom w:val="none" w:sz="0" w:space="0" w:color="auto"/>
            <w:right w:val="none" w:sz="0" w:space="0" w:color="auto"/>
          </w:divBdr>
        </w:div>
        <w:div w:id="746148053">
          <w:marLeft w:val="0"/>
          <w:marRight w:val="0"/>
          <w:marTop w:val="0"/>
          <w:marBottom w:val="0"/>
          <w:divBdr>
            <w:top w:val="none" w:sz="0" w:space="0" w:color="auto"/>
            <w:left w:val="none" w:sz="0" w:space="0" w:color="auto"/>
            <w:bottom w:val="none" w:sz="0" w:space="0" w:color="auto"/>
            <w:right w:val="none" w:sz="0" w:space="0" w:color="auto"/>
          </w:divBdr>
        </w:div>
        <w:div w:id="294915390">
          <w:marLeft w:val="0"/>
          <w:marRight w:val="0"/>
          <w:marTop w:val="0"/>
          <w:marBottom w:val="0"/>
          <w:divBdr>
            <w:top w:val="none" w:sz="0" w:space="0" w:color="auto"/>
            <w:left w:val="none" w:sz="0" w:space="0" w:color="auto"/>
            <w:bottom w:val="none" w:sz="0" w:space="0" w:color="auto"/>
            <w:right w:val="none" w:sz="0" w:space="0" w:color="auto"/>
          </w:divBdr>
        </w:div>
        <w:div w:id="509763271">
          <w:marLeft w:val="0"/>
          <w:marRight w:val="0"/>
          <w:marTop w:val="0"/>
          <w:marBottom w:val="0"/>
          <w:divBdr>
            <w:top w:val="none" w:sz="0" w:space="0" w:color="auto"/>
            <w:left w:val="none" w:sz="0" w:space="0" w:color="auto"/>
            <w:bottom w:val="none" w:sz="0" w:space="0" w:color="auto"/>
            <w:right w:val="none" w:sz="0" w:space="0" w:color="auto"/>
          </w:divBdr>
        </w:div>
        <w:div w:id="717976613">
          <w:marLeft w:val="0"/>
          <w:marRight w:val="0"/>
          <w:marTop w:val="0"/>
          <w:marBottom w:val="0"/>
          <w:divBdr>
            <w:top w:val="none" w:sz="0" w:space="0" w:color="auto"/>
            <w:left w:val="none" w:sz="0" w:space="0" w:color="auto"/>
            <w:bottom w:val="none" w:sz="0" w:space="0" w:color="auto"/>
            <w:right w:val="none" w:sz="0" w:space="0" w:color="auto"/>
          </w:divBdr>
        </w:div>
        <w:div w:id="1740522544">
          <w:marLeft w:val="0"/>
          <w:marRight w:val="0"/>
          <w:marTop w:val="0"/>
          <w:marBottom w:val="0"/>
          <w:divBdr>
            <w:top w:val="none" w:sz="0" w:space="0" w:color="auto"/>
            <w:left w:val="none" w:sz="0" w:space="0" w:color="auto"/>
            <w:bottom w:val="none" w:sz="0" w:space="0" w:color="auto"/>
            <w:right w:val="none" w:sz="0" w:space="0" w:color="auto"/>
          </w:divBdr>
        </w:div>
        <w:div w:id="169566618">
          <w:marLeft w:val="0"/>
          <w:marRight w:val="0"/>
          <w:marTop w:val="0"/>
          <w:marBottom w:val="0"/>
          <w:divBdr>
            <w:top w:val="none" w:sz="0" w:space="0" w:color="auto"/>
            <w:left w:val="none" w:sz="0" w:space="0" w:color="auto"/>
            <w:bottom w:val="none" w:sz="0" w:space="0" w:color="auto"/>
            <w:right w:val="none" w:sz="0" w:space="0" w:color="auto"/>
          </w:divBdr>
        </w:div>
        <w:div w:id="1956130166">
          <w:marLeft w:val="0"/>
          <w:marRight w:val="0"/>
          <w:marTop w:val="0"/>
          <w:marBottom w:val="0"/>
          <w:divBdr>
            <w:top w:val="none" w:sz="0" w:space="0" w:color="auto"/>
            <w:left w:val="none" w:sz="0" w:space="0" w:color="auto"/>
            <w:bottom w:val="none" w:sz="0" w:space="0" w:color="auto"/>
            <w:right w:val="none" w:sz="0" w:space="0" w:color="auto"/>
          </w:divBdr>
        </w:div>
        <w:div w:id="462818337">
          <w:marLeft w:val="0"/>
          <w:marRight w:val="0"/>
          <w:marTop w:val="0"/>
          <w:marBottom w:val="0"/>
          <w:divBdr>
            <w:top w:val="none" w:sz="0" w:space="0" w:color="auto"/>
            <w:left w:val="none" w:sz="0" w:space="0" w:color="auto"/>
            <w:bottom w:val="none" w:sz="0" w:space="0" w:color="auto"/>
            <w:right w:val="none" w:sz="0" w:space="0" w:color="auto"/>
          </w:divBdr>
        </w:div>
      </w:divsChild>
    </w:div>
    <w:div w:id="1949072570">
      <w:bodyDiv w:val="1"/>
      <w:marLeft w:val="0"/>
      <w:marRight w:val="0"/>
      <w:marTop w:val="0"/>
      <w:marBottom w:val="0"/>
      <w:divBdr>
        <w:top w:val="none" w:sz="0" w:space="0" w:color="auto"/>
        <w:left w:val="none" w:sz="0" w:space="0" w:color="auto"/>
        <w:bottom w:val="none" w:sz="0" w:space="0" w:color="auto"/>
        <w:right w:val="none" w:sz="0" w:space="0" w:color="auto"/>
      </w:divBdr>
    </w:div>
    <w:div w:id="1997493591">
      <w:bodyDiv w:val="1"/>
      <w:marLeft w:val="0"/>
      <w:marRight w:val="0"/>
      <w:marTop w:val="0"/>
      <w:marBottom w:val="0"/>
      <w:divBdr>
        <w:top w:val="none" w:sz="0" w:space="0" w:color="auto"/>
        <w:left w:val="none" w:sz="0" w:space="0" w:color="auto"/>
        <w:bottom w:val="none" w:sz="0" w:space="0" w:color="auto"/>
        <w:right w:val="none" w:sz="0" w:space="0" w:color="auto"/>
      </w:divBdr>
    </w:div>
    <w:div w:id="2042172360">
      <w:bodyDiv w:val="1"/>
      <w:marLeft w:val="0"/>
      <w:marRight w:val="0"/>
      <w:marTop w:val="0"/>
      <w:marBottom w:val="0"/>
      <w:divBdr>
        <w:top w:val="none" w:sz="0" w:space="0" w:color="auto"/>
        <w:left w:val="none" w:sz="0" w:space="0" w:color="auto"/>
        <w:bottom w:val="none" w:sz="0" w:space="0" w:color="auto"/>
        <w:right w:val="none" w:sz="0" w:space="0" w:color="auto"/>
      </w:divBdr>
    </w:div>
    <w:div w:id="21229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jeuniversa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E95C-89AB-4F40-AE56-3C36E38A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2877</Words>
  <Characters>15825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21</cp:revision>
  <dcterms:created xsi:type="dcterms:W3CDTF">2021-07-16T19:54:00Z</dcterms:created>
  <dcterms:modified xsi:type="dcterms:W3CDTF">2021-07-18T22:04:00Z</dcterms:modified>
</cp:coreProperties>
</file>